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049" w:rsidRPr="008569E6" w:rsidRDefault="00D26263">
      <w:pPr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</w:rPr>
        <w:t xml:space="preserve">      </w:t>
      </w:r>
      <w:r w:rsidR="00555C89" w:rsidRPr="008569E6">
        <w:rPr>
          <w:rFonts w:ascii="TH NiramitIT๙" w:hAnsi="TH NiramitIT๙" w:cs="TH NiramitIT๙" w:hint="cs"/>
          <w:b/>
          <w:bCs/>
          <w:sz w:val="32"/>
          <w:szCs w:val="32"/>
          <w:cs/>
        </w:rPr>
        <w:t>งานบริการและสวัสดิการนักศึกษา   (รับผิดชอบ โร</w:t>
      </w:r>
      <w:r w:rsidR="008C7914">
        <w:rPr>
          <w:rFonts w:ascii="TH NiramitIT๙" w:hAnsi="TH NiramitIT๙" w:cs="TH NiramitIT๙" w:hint="cs"/>
          <w:b/>
          <w:bCs/>
          <w:sz w:val="32"/>
          <w:szCs w:val="32"/>
          <w:cs/>
        </w:rPr>
        <w:t>งอาหารเทิดกสิกร  และ</w:t>
      </w:r>
      <w:r w:rsidR="008C7914" w:rsidRPr="008C7914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ตลาด  </w:t>
      </w:r>
      <w:r w:rsidR="008C7914" w:rsidRPr="008C7914">
        <w:rPr>
          <w:rFonts w:ascii="TH NiramitIT๙" w:hAnsi="TH NiramitIT๙" w:cs="TH NiramitIT๙"/>
          <w:b/>
          <w:bCs/>
          <w:sz w:val="32"/>
          <w:szCs w:val="32"/>
        </w:rPr>
        <w:t xml:space="preserve">MJU Night  Market </w:t>
      </w:r>
      <w:r w:rsidR="008C7914" w:rsidRPr="008C7914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 )</w:t>
      </w:r>
      <w:r w:rsidR="008C7914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</w:p>
    <w:p w:rsidR="00555C89" w:rsidRPr="00B95772" w:rsidRDefault="00555C89">
      <w:pPr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งานบริการและสวัสดิการนักศึกษา </w:t>
      </w:r>
      <w:r w:rsidR="00D64F64">
        <w:rPr>
          <w:rFonts w:ascii="TH NiramitIT๙" w:hAnsi="TH NiramitIT๙" w:cs="TH NiramitIT๙" w:hint="cs"/>
          <w:sz w:val="32"/>
          <w:szCs w:val="32"/>
          <w:cs/>
        </w:rPr>
        <w:t xml:space="preserve">  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ดูแล</w:t>
      </w:r>
      <w:r w:rsidR="00E90A1F">
        <w:rPr>
          <w:rFonts w:ascii="TH NiramitIT๙" w:hAnsi="TH NiramitIT๙" w:cs="TH NiramitIT๙" w:hint="cs"/>
          <w:sz w:val="32"/>
          <w:szCs w:val="32"/>
          <w:cs/>
        </w:rPr>
        <w:t>กำกับ</w:t>
      </w:r>
      <w:r>
        <w:rPr>
          <w:rFonts w:ascii="TH NiramitIT๙" w:hAnsi="TH NiramitIT๙" w:cs="TH NiramitIT๙" w:hint="cs"/>
          <w:sz w:val="32"/>
          <w:szCs w:val="32"/>
          <w:cs/>
        </w:rPr>
        <w:t>พื้นที่</w:t>
      </w:r>
      <w:r w:rsidR="00E90A1F">
        <w:rPr>
          <w:rFonts w:ascii="TH NiramitIT๙" w:hAnsi="TH NiramitIT๙" w:cs="TH NiramitIT๙" w:hint="cs"/>
          <w:sz w:val="32"/>
          <w:szCs w:val="32"/>
          <w:cs/>
        </w:rPr>
        <w:t>อาคารเทิดกสิกร</w:t>
      </w:r>
      <w:r w:rsidR="00D64F64">
        <w:rPr>
          <w:rFonts w:ascii="TH NiramitIT๙" w:hAnsi="TH NiramitIT๙" w:cs="TH NiramitIT๙" w:hint="cs"/>
          <w:sz w:val="32"/>
          <w:szCs w:val="32"/>
          <w:cs/>
        </w:rPr>
        <w:t xml:space="preserve">     </w:t>
      </w:r>
      <w:r w:rsidR="00E90A1F">
        <w:rPr>
          <w:rFonts w:ascii="TH NiramitIT๙" w:hAnsi="TH NiramitIT๙" w:cs="TH NiramitIT๙" w:hint="cs"/>
          <w:sz w:val="32"/>
          <w:szCs w:val="32"/>
          <w:cs/>
        </w:rPr>
        <w:t xml:space="preserve"> (โรงอาหารเทิดกสิกร)</w:t>
      </w:r>
      <w:r w:rsidR="003D210A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E90A1F">
        <w:rPr>
          <w:rFonts w:ascii="TH NiramitIT๙" w:hAnsi="TH NiramitIT๙" w:cs="TH NiramitIT๙" w:hint="cs"/>
          <w:sz w:val="32"/>
          <w:szCs w:val="32"/>
          <w:cs/>
        </w:rPr>
        <w:t>เป็นโรงอาหารแห่งหนึ่งภายในมหาวิทยาลัย ตั้งอยู่บริเวณตรงกันข้ามหอพักนักศึกษามหาวิทยาลัย</w:t>
      </w:r>
      <w:r w:rsidR="00D64F64">
        <w:rPr>
          <w:rFonts w:ascii="TH NiramitIT๙" w:hAnsi="TH NiramitIT๙" w:cs="TH NiramitIT๙" w:hint="cs"/>
          <w:sz w:val="32"/>
          <w:szCs w:val="32"/>
          <w:cs/>
        </w:rPr>
        <w:t xml:space="preserve">   </w:t>
      </w:r>
      <w:r w:rsidR="00E90A1F">
        <w:rPr>
          <w:rFonts w:ascii="TH NiramitIT๙" w:hAnsi="TH NiramitIT๙" w:cs="TH NiramitIT๙" w:hint="cs"/>
          <w:sz w:val="32"/>
          <w:szCs w:val="32"/>
          <w:cs/>
        </w:rPr>
        <w:t xml:space="preserve"> ซึ่งเป็นหอพักที่มีนักศึกษาชั้นปีที่</w:t>
      </w:r>
      <w:r w:rsidR="00BE3660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E90A1F">
        <w:rPr>
          <w:rFonts w:ascii="TH NiramitIT๙" w:hAnsi="TH NiramitIT๙" w:cs="TH NiramitIT๙" w:hint="cs"/>
          <w:sz w:val="32"/>
          <w:szCs w:val="32"/>
          <w:cs/>
        </w:rPr>
        <w:t xml:space="preserve"> 1</w:t>
      </w:r>
      <w:r w:rsidR="00D64F64">
        <w:rPr>
          <w:rFonts w:ascii="TH NiramitIT๙" w:hAnsi="TH NiramitIT๙" w:cs="TH NiramitIT๙" w:hint="cs"/>
          <w:sz w:val="32"/>
          <w:szCs w:val="32"/>
          <w:cs/>
        </w:rPr>
        <w:t xml:space="preserve">    </w:t>
      </w:r>
      <w:r w:rsidR="00E90A1F">
        <w:rPr>
          <w:rFonts w:ascii="TH NiramitIT๙" w:hAnsi="TH NiramitIT๙" w:cs="TH NiramitIT๙" w:hint="cs"/>
          <w:sz w:val="32"/>
          <w:szCs w:val="32"/>
          <w:cs/>
        </w:rPr>
        <w:t xml:space="preserve"> ที่พักอาศัยอยู่ตามระเบียบของมหาวิทยาลัยที่กำหนดไว้ให้นักศึกษาชั้นปีที่ 1 ต้องอยู่ในหอพักเป็นระยะเวลา 1 ปีการศึกษา และอาคารสำนักงาน</w:t>
      </w:r>
      <w:r w:rsidR="00B95772">
        <w:rPr>
          <w:rFonts w:ascii="TH NiramitIT๙" w:hAnsi="TH NiramitIT๙" w:cs="TH NiramitIT๙" w:hint="cs"/>
          <w:sz w:val="32"/>
          <w:szCs w:val="32"/>
          <w:cs/>
        </w:rPr>
        <w:t>ที่อยู่ใกล้บริเวณอาคารเทิดกสิกร เป็นส่วนใหญ่ที่บุคลากรและนักศึกษาในหอพัก เข้ามาใช้บริการโรง</w:t>
      </w:r>
      <w:r>
        <w:rPr>
          <w:rFonts w:ascii="TH NiramitIT๙" w:hAnsi="TH NiramitIT๙" w:cs="TH NiramitIT๙" w:hint="cs"/>
          <w:sz w:val="32"/>
          <w:szCs w:val="32"/>
          <w:cs/>
        </w:rPr>
        <w:t>อาหาร</w:t>
      </w:r>
      <w:r w:rsidR="00B95772">
        <w:rPr>
          <w:rFonts w:ascii="TH NiramitIT๙" w:hAnsi="TH NiramitIT๙" w:cs="TH NiramitIT๙" w:hint="cs"/>
          <w:sz w:val="32"/>
          <w:szCs w:val="32"/>
          <w:cs/>
        </w:rPr>
        <w:t xml:space="preserve"> ซึ่งมี</w:t>
      </w:r>
      <w:r w:rsidR="00BE3660">
        <w:rPr>
          <w:rFonts w:ascii="TH NiramitIT๙" w:hAnsi="TH NiramitIT๙" w:cs="TH NiramitIT๙" w:hint="cs"/>
          <w:sz w:val="32"/>
          <w:szCs w:val="32"/>
          <w:cs/>
        </w:rPr>
        <w:t>บริการ</w:t>
      </w:r>
      <w:r w:rsidR="00B95772">
        <w:rPr>
          <w:rFonts w:ascii="TH NiramitIT๙" w:hAnsi="TH NiramitIT๙" w:cs="TH NiramitIT๙" w:hint="cs"/>
          <w:sz w:val="32"/>
          <w:szCs w:val="32"/>
          <w:cs/>
        </w:rPr>
        <w:t>อาหารหลากหลายชนิดให้เลือกรับประทานรวมร้านประเภท</w:t>
      </w:r>
      <w:r>
        <w:rPr>
          <w:rFonts w:ascii="TH NiramitIT๙" w:hAnsi="TH NiramitIT๙" w:cs="TH NiramitIT๙" w:hint="cs"/>
          <w:sz w:val="32"/>
          <w:szCs w:val="32"/>
          <w:cs/>
        </w:rPr>
        <w:t>เครื่องดื่ม</w:t>
      </w:r>
      <w:r w:rsidR="00B95772">
        <w:rPr>
          <w:rFonts w:ascii="TH NiramitIT๙" w:hAnsi="TH NiramitIT๙" w:cs="TH NiramitIT๙" w:hint="cs"/>
          <w:sz w:val="32"/>
          <w:szCs w:val="32"/>
          <w:cs/>
        </w:rPr>
        <w:t xml:space="preserve">ชนิดน้ำต่างๆ ร้านตัดผมชาย/หญิง ร้านบริการถ่ายเอกสาร </w:t>
      </w:r>
      <w:r w:rsidR="00BE3660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B95772">
        <w:rPr>
          <w:rFonts w:ascii="TH NiramitIT๙" w:hAnsi="TH NiramitIT๙" w:cs="TH NiramitIT๙" w:hint="cs"/>
          <w:sz w:val="32"/>
          <w:szCs w:val="32"/>
          <w:cs/>
        </w:rPr>
        <w:t>เป็นต้น</w:t>
      </w:r>
      <w:r w:rsidR="008E208C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ภายในอาคารโรงอาหาเทิดกสิกร</w:t>
      </w:r>
      <w:r w:rsidR="006A399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B95772">
        <w:rPr>
          <w:rFonts w:ascii="TH NiramitIT๙" w:hAnsi="TH NiramitIT๙" w:cs="TH NiramitIT๙" w:hint="cs"/>
          <w:sz w:val="32"/>
          <w:szCs w:val="32"/>
          <w:cs/>
        </w:rPr>
        <w:t>มีร้านค้าที่จำหน่ายอาหารอยู่</w:t>
      </w:r>
      <w:r w:rsidR="006A399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C001C6">
        <w:rPr>
          <w:rFonts w:ascii="TH NiramitIT๙" w:hAnsi="TH NiramitIT๙" w:cs="TH NiramitIT๙" w:hint="cs"/>
          <w:sz w:val="32"/>
          <w:szCs w:val="32"/>
          <w:cs/>
        </w:rPr>
        <w:t>3</w:t>
      </w:r>
      <w:r w:rsidR="00C001C6">
        <w:rPr>
          <w:rFonts w:ascii="TH NiramitIT๙" w:hAnsi="TH NiramitIT๙" w:cs="TH NiramitIT๙"/>
          <w:sz w:val="32"/>
          <w:szCs w:val="32"/>
        </w:rPr>
        <w:t>1</w:t>
      </w:r>
      <w:r w:rsidR="000644A5">
        <w:rPr>
          <w:rFonts w:ascii="TH NiramitIT๙" w:hAnsi="TH NiramitIT๙" w:cs="TH NiramitIT๙" w:hint="cs"/>
          <w:sz w:val="32"/>
          <w:szCs w:val="32"/>
          <w:cs/>
        </w:rPr>
        <w:t>ร้าน และ</w:t>
      </w:r>
      <w:r w:rsidR="00B95772">
        <w:rPr>
          <w:rFonts w:ascii="TH NiramitIT๙" w:hAnsi="TH NiramitIT๙" w:cs="TH NiramitIT๙" w:hint="cs"/>
          <w:sz w:val="32"/>
          <w:szCs w:val="32"/>
          <w:cs/>
        </w:rPr>
        <w:t>มี</w:t>
      </w:r>
      <w:r w:rsidR="000644A5">
        <w:rPr>
          <w:rFonts w:ascii="TH NiramitIT๙" w:hAnsi="TH NiramitIT๙" w:cs="TH NiramitIT๙" w:hint="cs"/>
          <w:sz w:val="32"/>
          <w:szCs w:val="32"/>
          <w:cs/>
        </w:rPr>
        <w:t xml:space="preserve">ตลาด </w:t>
      </w:r>
      <w:r w:rsidR="008E208C">
        <w:rPr>
          <w:rFonts w:ascii="TH NiramitIT๙" w:hAnsi="TH NiramitIT๙" w:cs="TH NiramitIT๙"/>
          <w:sz w:val="32"/>
          <w:szCs w:val="32"/>
        </w:rPr>
        <w:t xml:space="preserve">MJU Night  Market </w:t>
      </w:r>
      <w:r w:rsidR="008E208C">
        <w:rPr>
          <w:rFonts w:ascii="TH NiramitIT๙" w:hAnsi="TH NiramitIT๙" w:cs="TH NiramitIT๙" w:hint="cs"/>
          <w:sz w:val="32"/>
          <w:szCs w:val="32"/>
          <w:cs/>
        </w:rPr>
        <w:t xml:space="preserve">  จำนวน 20 </w:t>
      </w:r>
      <w:r w:rsidR="008E208C">
        <w:rPr>
          <w:rFonts w:ascii="TH NiramitIT๙" w:hAnsi="TH NiramitIT๙" w:cs="TH NiramitIT๙"/>
          <w:sz w:val="32"/>
          <w:szCs w:val="32"/>
        </w:rPr>
        <w:t xml:space="preserve"> </w:t>
      </w:r>
      <w:r w:rsidR="008E208C">
        <w:rPr>
          <w:rFonts w:ascii="TH NiramitIT๙" w:hAnsi="TH NiramitIT๙" w:cs="TH NiramitIT๙" w:hint="cs"/>
          <w:sz w:val="32"/>
          <w:szCs w:val="32"/>
          <w:cs/>
        </w:rPr>
        <w:t>ร้าน</w:t>
      </w:r>
      <w:r w:rsidR="006A399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B95772">
        <w:rPr>
          <w:rFonts w:ascii="TH NiramitIT๙" w:hAnsi="TH NiramitIT๙" w:cs="TH NiramitIT๙" w:hint="cs"/>
          <w:sz w:val="32"/>
          <w:szCs w:val="32"/>
          <w:cs/>
        </w:rPr>
        <w:t xml:space="preserve">เพื่อให้บริการแก่นักศึกษาและบุคลากร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B95772">
        <w:rPr>
          <w:rFonts w:ascii="TH NiramitIT๙" w:hAnsi="TH NiramitIT๙" w:cs="TH NiramitIT๙" w:hint="cs"/>
          <w:sz w:val="32"/>
          <w:szCs w:val="32"/>
          <w:cs/>
        </w:rPr>
        <w:t>ที่</w:t>
      </w:r>
      <w:r w:rsidR="008E208C">
        <w:rPr>
          <w:rFonts w:ascii="TH NiramitIT๙" w:hAnsi="TH NiramitIT๙" w:cs="TH NiramitIT๙" w:hint="cs"/>
          <w:sz w:val="32"/>
          <w:szCs w:val="32"/>
          <w:cs/>
        </w:rPr>
        <w:t>ถูกสุ</w:t>
      </w:r>
      <w:r w:rsidR="00B95772">
        <w:rPr>
          <w:rFonts w:ascii="TH NiramitIT๙" w:hAnsi="TH NiramitIT๙" w:cs="TH NiramitIT๙" w:hint="cs"/>
          <w:sz w:val="32"/>
          <w:szCs w:val="32"/>
          <w:cs/>
        </w:rPr>
        <w:t>ขอนามัย</w:t>
      </w:r>
      <w:r w:rsidR="00BE3660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B95772">
        <w:rPr>
          <w:rFonts w:ascii="TH NiramitIT๙" w:hAnsi="TH NiramitIT๙" w:cs="TH NiramitIT๙" w:hint="cs"/>
          <w:sz w:val="32"/>
          <w:szCs w:val="32"/>
          <w:cs/>
        </w:rPr>
        <w:t xml:space="preserve"> สะอาดปลอดภัย สามารถเลือกรับประทานอาหารได้หลากหลายชนิดให้เลือก</w:t>
      </w:r>
      <w:r w:rsidR="008E208C">
        <w:rPr>
          <w:rFonts w:ascii="TH NiramitIT๙" w:hAnsi="TH NiramitIT๙" w:cs="TH NiramitIT๙" w:hint="cs"/>
          <w:sz w:val="32"/>
          <w:szCs w:val="32"/>
          <w:cs/>
        </w:rPr>
        <w:t>ตามความต้องการ</w:t>
      </w:r>
      <w:r w:rsidR="00BE3660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8E208C">
        <w:rPr>
          <w:rFonts w:ascii="TH NiramitIT๙" w:hAnsi="TH NiramitIT๙" w:cs="TH NiramitIT๙" w:hint="cs"/>
          <w:sz w:val="32"/>
          <w:szCs w:val="32"/>
          <w:cs/>
        </w:rPr>
        <w:t xml:space="preserve"> ทั้งกลางวันและกลางคืน</w:t>
      </w:r>
      <w:r w:rsidR="00BE3660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8E208C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B95772">
        <w:rPr>
          <w:rFonts w:ascii="TH NiramitIT๙" w:hAnsi="TH NiramitIT๙" w:cs="TH NiramitIT๙"/>
          <w:sz w:val="32"/>
          <w:szCs w:val="32"/>
        </w:rPr>
        <w:t xml:space="preserve"> </w:t>
      </w:r>
      <w:r w:rsidR="00B95772">
        <w:rPr>
          <w:rFonts w:ascii="TH NiramitIT๙" w:hAnsi="TH NiramitIT๙" w:cs="TH NiramitIT๙" w:hint="cs"/>
          <w:sz w:val="32"/>
          <w:szCs w:val="32"/>
          <w:cs/>
        </w:rPr>
        <w:t>ในราคาที่เหมาะสมกับนักศึกษา</w:t>
      </w:r>
    </w:p>
    <w:p w:rsidR="008B2AD1" w:rsidRDefault="00EC32E3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</w:t>
      </w:r>
      <w:r w:rsidR="00BE3660">
        <w:rPr>
          <w:rFonts w:ascii="TH NiramitIT๙" w:hAnsi="TH NiramitIT๙" w:cs="TH NiramitIT๙" w:hint="cs"/>
          <w:sz w:val="32"/>
          <w:szCs w:val="32"/>
          <w:cs/>
        </w:rPr>
        <w:t>การกำกับ</w:t>
      </w:r>
      <w:r>
        <w:rPr>
          <w:rFonts w:ascii="TH NiramitIT๙" w:hAnsi="TH NiramitIT๙" w:cs="TH NiramitIT๙" w:hint="cs"/>
          <w:sz w:val="32"/>
          <w:szCs w:val="32"/>
          <w:cs/>
        </w:rPr>
        <w:t>ดูแลร้า</w:t>
      </w:r>
      <w:r w:rsidR="00BE3660">
        <w:rPr>
          <w:rFonts w:ascii="TH NiramitIT๙" w:hAnsi="TH NiramitIT๙" w:cs="TH NiramitIT๙" w:hint="cs"/>
          <w:sz w:val="32"/>
          <w:szCs w:val="32"/>
          <w:cs/>
        </w:rPr>
        <w:t>นอาหารทุกร้านในอาคารเทิดกสิกร</w:t>
      </w:r>
      <w:r w:rsidR="00331F94">
        <w:rPr>
          <w:rFonts w:ascii="TH NiramitIT๙" w:hAnsi="TH NiramitIT๙" w:cs="TH NiramitIT๙" w:hint="cs"/>
          <w:sz w:val="32"/>
          <w:szCs w:val="32"/>
          <w:cs/>
        </w:rPr>
        <w:t xml:space="preserve">          </w:t>
      </w:r>
      <w:r w:rsidR="00BE3660">
        <w:rPr>
          <w:rFonts w:ascii="TH NiramitIT๙" w:hAnsi="TH NiramitIT๙" w:cs="TH NiramitIT๙" w:hint="cs"/>
          <w:sz w:val="32"/>
          <w:szCs w:val="32"/>
          <w:cs/>
        </w:rPr>
        <w:t xml:space="preserve"> โดย</w:t>
      </w:r>
      <w:r>
        <w:rPr>
          <w:rFonts w:ascii="TH NiramitIT๙" w:hAnsi="TH NiramitIT๙" w:cs="TH NiramitIT๙" w:hint="cs"/>
          <w:sz w:val="32"/>
          <w:szCs w:val="32"/>
          <w:cs/>
        </w:rPr>
        <w:t>การตรวจคุณภาพอาหาร</w:t>
      </w:r>
      <w:r w:rsidR="00BE3660">
        <w:rPr>
          <w:rFonts w:ascii="TH NiramitIT๙" w:hAnsi="TH NiramitIT๙" w:cs="TH NiramitIT๙" w:hint="cs"/>
          <w:sz w:val="32"/>
          <w:szCs w:val="32"/>
          <w:cs/>
        </w:rPr>
        <w:t>ตาม</w:t>
      </w:r>
      <w:r w:rsidR="00331F94">
        <w:rPr>
          <w:rFonts w:ascii="TH NiramitIT๙" w:hAnsi="TH NiramitIT๙" w:cs="TH NiramitIT๙" w:hint="cs"/>
          <w:sz w:val="32"/>
          <w:szCs w:val="32"/>
          <w:cs/>
        </w:rPr>
        <w:t>ห</w:t>
      </w:r>
      <w:r w:rsidR="00BE3660">
        <w:rPr>
          <w:rFonts w:ascii="TH NiramitIT๙" w:hAnsi="TH NiramitIT๙" w:cs="TH NiramitIT๙" w:hint="cs"/>
          <w:sz w:val="32"/>
          <w:szCs w:val="32"/>
          <w:cs/>
        </w:rPr>
        <w:t>ลักเกณฑ์มาตรฐานหลักสุขาภิบาลอาหาร เป็น</w:t>
      </w:r>
      <w:r>
        <w:rPr>
          <w:rFonts w:ascii="TH NiramitIT๙" w:hAnsi="TH NiramitIT๙" w:cs="TH NiramitIT๙" w:hint="cs"/>
          <w:sz w:val="32"/>
          <w:szCs w:val="32"/>
          <w:cs/>
        </w:rPr>
        <w:t>ประจำทุกเดือน</w:t>
      </w:r>
      <w:r w:rsidR="00BE3660">
        <w:rPr>
          <w:rFonts w:ascii="TH NiramitIT๙" w:hAnsi="TH NiramitIT๙" w:cs="TH NiramitIT๙" w:hint="cs"/>
          <w:sz w:val="32"/>
          <w:szCs w:val="32"/>
          <w:cs/>
        </w:rPr>
        <w:t xml:space="preserve"> และมีการสุ่มตรวจสารพิษตกค้างในผักทุกร้านค้า </w:t>
      </w:r>
      <w:r w:rsidR="008B2AD1">
        <w:rPr>
          <w:rFonts w:ascii="TH NiramitIT๙" w:hAnsi="TH NiramitIT๙" w:cs="TH NiramitIT๙" w:hint="cs"/>
          <w:sz w:val="32"/>
          <w:szCs w:val="32"/>
          <w:cs/>
        </w:rPr>
        <w:t xml:space="preserve">  มาควบคุม</w:t>
      </w:r>
      <w:r w:rsidR="00BE3660">
        <w:rPr>
          <w:rFonts w:ascii="TH NiramitIT๙" w:hAnsi="TH NiramitIT๙" w:cs="TH NiramitIT๙" w:hint="cs"/>
          <w:sz w:val="32"/>
          <w:szCs w:val="32"/>
          <w:cs/>
        </w:rPr>
        <w:t>กำกับร้านค้า</w:t>
      </w:r>
      <w:r w:rsidR="008B2AD1">
        <w:rPr>
          <w:rFonts w:ascii="TH NiramitIT๙" w:hAnsi="TH NiramitIT๙" w:cs="TH NiramitIT๙" w:hint="cs"/>
          <w:sz w:val="32"/>
          <w:szCs w:val="32"/>
          <w:cs/>
        </w:rPr>
        <w:t>ผู้ประกอบทั้งหมดในอาคารเทิดกสิกร</w:t>
      </w:r>
    </w:p>
    <w:p w:rsidR="008B2AD1" w:rsidRPr="00BE3660" w:rsidRDefault="008B2AD1">
      <w:pPr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</w:t>
      </w:r>
      <w:r w:rsidR="00BE3660">
        <w:rPr>
          <w:rFonts w:ascii="TH NiramitIT๙" w:hAnsi="TH NiramitIT๙" w:cs="TH NiramitIT๙" w:hint="cs"/>
          <w:sz w:val="32"/>
          <w:szCs w:val="32"/>
          <w:cs/>
        </w:rPr>
        <w:t>โดยมี</w:t>
      </w:r>
      <w:r>
        <w:rPr>
          <w:rFonts w:ascii="TH NiramitIT๙" w:hAnsi="TH NiramitIT๙" w:cs="TH NiramitIT๙" w:hint="cs"/>
          <w:sz w:val="32"/>
          <w:szCs w:val="32"/>
          <w:cs/>
        </w:rPr>
        <w:t>สถิติจากผล</w:t>
      </w:r>
      <w:r w:rsidR="00BE3660">
        <w:rPr>
          <w:rFonts w:ascii="TH NiramitIT๙" w:hAnsi="TH NiramitIT๙" w:cs="TH NiramitIT๙" w:hint="cs"/>
          <w:sz w:val="32"/>
          <w:szCs w:val="32"/>
          <w:cs/>
        </w:rPr>
        <w:t>การ</w:t>
      </w:r>
      <w:r>
        <w:rPr>
          <w:rFonts w:ascii="TH NiramitIT๙" w:hAnsi="TH NiramitIT๙" w:cs="TH NiramitIT๙" w:hint="cs"/>
          <w:sz w:val="32"/>
          <w:szCs w:val="32"/>
          <w:cs/>
        </w:rPr>
        <w:t>สรุปการตร</w:t>
      </w:r>
      <w:r w:rsidR="00BE3660">
        <w:rPr>
          <w:rFonts w:ascii="TH NiramitIT๙" w:hAnsi="TH NiramitIT๙" w:cs="TH NiramitIT๙" w:hint="cs"/>
          <w:sz w:val="32"/>
          <w:szCs w:val="32"/>
          <w:cs/>
        </w:rPr>
        <w:t>วจหลักสุขาภิบาลอาหาร</w:t>
      </w:r>
      <w:r w:rsidR="00396596">
        <w:rPr>
          <w:rFonts w:ascii="TH NiramitIT๙" w:hAnsi="TH NiramitIT๙" w:cs="TH NiramitIT๙" w:hint="cs"/>
          <w:sz w:val="32"/>
          <w:szCs w:val="32"/>
          <w:cs/>
        </w:rPr>
        <w:t xml:space="preserve">แต่ละเดือน   </w:t>
      </w:r>
      <w:r w:rsidR="00C001C6">
        <w:rPr>
          <w:rFonts w:ascii="TH NiramitIT๙" w:hAnsi="TH NiramitIT๙" w:cs="TH NiramitIT๙" w:hint="cs"/>
          <w:sz w:val="32"/>
          <w:szCs w:val="32"/>
          <w:cs/>
        </w:rPr>
        <w:t>จากคณะกรรมการดำเนินงานพัฒนาโรงอาหารเทิดกสิกร</w:t>
      </w:r>
      <w:r w:rsidR="00BE3660">
        <w:rPr>
          <w:rFonts w:ascii="TH NiramitIT๙" w:hAnsi="TH NiramitIT๙" w:cs="TH NiramitIT๙"/>
          <w:sz w:val="32"/>
          <w:szCs w:val="32"/>
        </w:rPr>
        <w:t xml:space="preserve">  </w:t>
      </w:r>
      <w:r w:rsidR="00BE3660">
        <w:rPr>
          <w:rFonts w:ascii="TH NiramitIT๙" w:hAnsi="TH NiramitIT๙" w:cs="TH NiramitIT๙" w:hint="cs"/>
          <w:sz w:val="32"/>
          <w:szCs w:val="32"/>
          <w:cs/>
        </w:rPr>
        <w:t xml:space="preserve">โดยอ้างอิงจากเกณฑ์มาตรฐานหลักสุขาภิบาลอาหาร  15 ข้อ </w:t>
      </w:r>
    </w:p>
    <w:p w:rsidR="00A01AC2" w:rsidRDefault="008B2AD1" w:rsidP="00CA5C8B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</w:t>
      </w:r>
    </w:p>
    <w:p w:rsidR="00D26263" w:rsidRDefault="00A01AC2" w:rsidP="00CA5C8B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</w:t>
      </w:r>
    </w:p>
    <w:p w:rsidR="00CA5C8B" w:rsidRDefault="00CA5C8B" w:rsidP="00CA5C8B">
      <w:pPr>
        <w:rPr>
          <w:rFonts w:ascii="TH NiramitIT๙" w:hAnsi="TH NiramitIT๙" w:cs="TH NiramitIT๙"/>
          <w:sz w:val="32"/>
          <w:szCs w:val="32"/>
        </w:rPr>
      </w:pPr>
    </w:p>
    <w:p w:rsidR="00CA5C8B" w:rsidRDefault="00CA5C8B" w:rsidP="00CA5C8B">
      <w:pPr>
        <w:rPr>
          <w:rFonts w:ascii="TH NiramitIT๙" w:hAnsi="TH NiramitIT๙" w:cs="TH NiramitIT๙"/>
          <w:sz w:val="32"/>
          <w:szCs w:val="32"/>
        </w:rPr>
      </w:pPr>
    </w:p>
    <w:p w:rsidR="00CA5C8B" w:rsidRDefault="00CA5C8B" w:rsidP="00CA5C8B">
      <w:pPr>
        <w:rPr>
          <w:rFonts w:ascii="TH NiramitIT๙" w:hAnsi="TH NiramitIT๙" w:cs="TH NiramitIT๙"/>
          <w:sz w:val="32"/>
          <w:szCs w:val="32"/>
        </w:rPr>
      </w:pPr>
    </w:p>
    <w:p w:rsidR="00CA53C8" w:rsidRDefault="00CA53C8" w:rsidP="00CA5C8B">
      <w:pPr>
        <w:rPr>
          <w:rFonts w:ascii="TH NiramitIT๙" w:hAnsi="TH NiramitIT๙" w:cs="TH NiramitIT๙"/>
          <w:sz w:val="32"/>
          <w:szCs w:val="32"/>
        </w:rPr>
      </w:pPr>
    </w:p>
    <w:p w:rsidR="00A53429" w:rsidRPr="00995CFA" w:rsidRDefault="00A53429" w:rsidP="00A53429">
      <w:pPr>
        <w:jc w:val="center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995CFA">
        <w:rPr>
          <w:rFonts w:ascii="TH NiramitIT๙" w:hAnsi="TH NiramitIT๙" w:cs="TH NiramitIT๙" w:hint="cs"/>
          <w:b/>
          <w:bCs/>
          <w:sz w:val="32"/>
          <w:szCs w:val="32"/>
          <w:cs/>
        </w:rPr>
        <w:lastRenderedPageBreak/>
        <w:t xml:space="preserve">ผลการประเมินตรวจร้านค้า ตลาด </w:t>
      </w:r>
      <w:r w:rsidRPr="00995CFA">
        <w:rPr>
          <w:rFonts w:ascii="TH NiramitIT๙" w:hAnsi="TH NiramitIT๙" w:cs="TH NiramitIT๙"/>
          <w:b/>
          <w:bCs/>
          <w:sz w:val="32"/>
          <w:szCs w:val="32"/>
        </w:rPr>
        <w:t>MJU   Niaght  Market</w:t>
      </w:r>
      <w:r w:rsidRPr="00995CFA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C001C6">
        <w:rPr>
          <w:rFonts w:ascii="TH NiramitIT๙" w:hAnsi="TH NiramitIT๙" w:cs="TH NiramitIT๙" w:hint="cs"/>
          <w:b/>
          <w:bCs/>
          <w:sz w:val="32"/>
          <w:szCs w:val="32"/>
          <w:cs/>
        </w:rPr>
        <w:t>ผ่านตามเกณฑ์หลักสุขาภิบาล 15 ข้อ</w:t>
      </w:r>
      <w:r w:rsidRPr="00995CFA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 จำนวน 20 ร้าน ประจำปี 2562</w:t>
      </w:r>
    </w:p>
    <w:tbl>
      <w:tblPr>
        <w:tblStyle w:val="a3"/>
        <w:tblW w:w="1494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5940"/>
        <w:gridCol w:w="630"/>
        <w:gridCol w:w="540"/>
        <w:gridCol w:w="540"/>
        <w:gridCol w:w="540"/>
        <w:gridCol w:w="630"/>
        <w:gridCol w:w="540"/>
        <w:gridCol w:w="540"/>
        <w:gridCol w:w="540"/>
        <w:gridCol w:w="540"/>
        <w:gridCol w:w="630"/>
        <w:gridCol w:w="540"/>
        <w:gridCol w:w="630"/>
        <w:gridCol w:w="630"/>
        <w:gridCol w:w="450"/>
        <w:gridCol w:w="510"/>
        <w:gridCol w:w="570"/>
      </w:tblGrid>
      <w:tr w:rsidR="00B906FC" w:rsidTr="00B906FC">
        <w:tc>
          <w:tcPr>
            <w:tcW w:w="5940" w:type="dxa"/>
          </w:tcPr>
          <w:p w:rsidR="00A53429" w:rsidRPr="008C7914" w:rsidRDefault="00A53429" w:rsidP="004F6364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8C7914">
              <w:rPr>
                <w:rFonts w:ascii="TH NiramitIT๙" w:hAnsi="TH NiramitIT๙" w:cs="TH NiramitIT๙" w:hint="cs"/>
                <w:b/>
                <w:bCs/>
                <w:sz w:val="32"/>
                <w:szCs w:val="32"/>
                <w:cs/>
              </w:rPr>
              <w:t xml:space="preserve">         </w:t>
            </w:r>
          </w:p>
          <w:p w:rsidR="00A53429" w:rsidRPr="008C7914" w:rsidRDefault="00A53429" w:rsidP="004F6364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8C7914">
              <w:rPr>
                <w:rFonts w:ascii="TH NiramitIT๙" w:hAnsi="TH NiramitIT๙" w:cs="TH NiramitIT๙" w:hint="cs"/>
                <w:b/>
                <w:bCs/>
                <w:sz w:val="32"/>
                <w:szCs w:val="32"/>
                <w:cs/>
              </w:rPr>
              <w:t xml:space="preserve">           เกณฑ์กำหนดหลักสุขาภิบาลอาหาร</w:t>
            </w:r>
          </w:p>
        </w:tc>
        <w:tc>
          <w:tcPr>
            <w:tcW w:w="630" w:type="dxa"/>
          </w:tcPr>
          <w:p w:rsidR="00B906FC" w:rsidRDefault="00A53429" w:rsidP="004F6364">
            <w:pPr>
              <w:rPr>
                <w:rFonts w:ascii="TH NiramitIT๙" w:hAnsi="TH NiramitIT๙" w:cs="TH NiramitIT๙"/>
                <w:b/>
                <w:bCs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1.</w:t>
            </w:r>
          </w:p>
          <w:p w:rsidR="00A53429" w:rsidRPr="008C7914" w:rsidRDefault="00A53429" w:rsidP="004F6364">
            <w:pPr>
              <w:rPr>
                <w:rFonts w:ascii="TH NiramitIT๙" w:hAnsi="TH NiramitIT๙" w:cs="TH NiramitIT๙"/>
                <w:b/>
                <w:bCs/>
                <w:sz w:val="20"/>
                <w:szCs w:val="20"/>
                <w:cs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ร้านวาฟเฟิล ของหวาน</w:t>
            </w:r>
          </w:p>
        </w:tc>
        <w:tc>
          <w:tcPr>
            <w:tcW w:w="540" w:type="dxa"/>
          </w:tcPr>
          <w:p w:rsidR="00A53429" w:rsidRPr="008C7914" w:rsidRDefault="00A53429" w:rsidP="004F6364">
            <w:pPr>
              <w:rPr>
                <w:rFonts w:ascii="TH NiramitIT๙" w:hAnsi="TH NiramitIT๙" w:cs="TH NiramitIT๙"/>
                <w:b/>
                <w:bCs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2.ร้านผลไม้</w:t>
            </w:r>
          </w:p>
        </w:tc>
        <w:tc>
          <w:tcPr>
            <w:tcW w:w="54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b/>
                <w:bCs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3.</w:t>
            </w:r>
          </w:p>
          <w:p w:rsidR="00A53429" w:rsidRDefault="00A53429" w:rsidP="004F6364">
            <w:pPr>
              <w:rPr>
                <w:rFonts w:ascii="TH NiramitIT๙" w:hAnsi="TH NiramitIT๙" w:cs="TH NiramitIT๙"/>
                <w:b/>
                <w:bCs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ร้าน</w:t>
            </w:r>
          </w:p>
          <w:p w:rsidR="00A53429" w:rsidRPr="008C7914" w:rsidRDefault="00A53429" w:rsidP="004F6364">
            <w:pPr>
              <w:rPr>
                <w:rFonts w:ascii="TH NiramitIT๙" w:hAnsi="TH NiramitIT๙" w:cs="TH NiramitIT๙"/>
                <w:b/>
                <w:bCs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สัมตำ</w:t>
            </w:r>
          </w:p>
        </w:tc>
        <w:tc>
          <w:tcPr>
            <w:tcW w:w="540" w:type="dxa"/>
          </w:tcPr>
          <w:p w:rsidR="00B906FC" w:rsidRDefault="00A53429" w:rsidP="004F6364">
            <w:pPr>
              <w:rPr>
                <w:rFonts w:ascii="TH NiramitIT๙" w:hAnsi="TH NiramitIT๙" w:cs="TH NiramitIT๙"/>
                <w:b/>
                <w:bCs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4.</w:t>
            </w:r>
          </w:p>
          <w:p w:rsidR="00A53429" w:rsidRPr="008C7914" w:rsidRDefault="00A53429" w:rsidP="004F6364">
            <w:pPr>
              <w:rPr>
                <w:rFonts w:ascii="TH NiramitIT๙" w:hAnsi="TH NiramitIT๙" w:cs="TH NiramitIT๙"/>
                <w:b/>
                <w:bCs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ร้านผลไม้</w:t>
            </w:r>
          </w:p>
        </w:tc>
        <w:tc>
          <w:tcPr>
            <w:tcW w:w="630" w:type="dxa"/>
          </w:tcPr>
          <w:p w:rsidR="00A53429" w:rsidRPr="008C7914" w:rsidRDefault="00A53429" w:rsidP="004F6364">
            <w:pPr>
              <w:rPr>
                <w:rFonts w:ascii="TH NiramitIT๙" w:hAnsi="TH NiramitIT๙" w:cs="TH NiramitIT๙"/>
                <w:b/>
                <w:bCs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5.</w:t>
            </w:r>
            <w:r w:rsidR="00B906FC"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ร้านนมปั่น</w:t>
            </w:r>
          </w:p>
        </w:tc>
        <w:tc>
          <w:tcPr>
            <w:tcW w:w="540" w:type="dxa"/>
          </w:tcPr>
          <w:p w:rsidR="00A53429" w:rsidRPr="008C7914" w:rsidRDefault="00B906FC" w:rsidP="004F6364">
            <w:pPr>
              <w:rPr>
                <w:rFonts w:ascii="TH NiramitIT๙" w:hAnsi="TH NiramitIT๙" w:cs="TH NiramitIT๙"/>
                <w:b/>
                <w:bCs/>
                <w:sz w:val="20"/>
                <w:szCs w:val="20"/>
                <w:cs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6.</w:t>
            </w:r>
            <w:r w:rsidR="00A53429"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ร้านผัดไทย/น้ำอัดลม</w:t>
            </w:r>
          </w:p>
        </w:tc>
        <w:tc>
          <w:tcPr>
            <w:tcW w:w="540" w:type="dxa"/>
          </w:tcPr>
          <w:p w:rsidR="00A53429" w:rsidRPr="008C7914" w:rsidRDefault="00A53429" w:rsidP="004F6364">
            <w:pPr>
              <w:rPr>
                <w:rFonts w:ascii="TH NiramitIT๙" w:hAnsi="TH NiramitIT๙" w:cs="TH NiramitIT๙"/>
                <w:b/>
                <w:bCs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7.ร้านสุกี้</w:t>
            </w:r>
          </w:p>
        </w:tc>
        <w:tc>
          <w:tcPr>
            <w:tcW w:w="540" w:type="dxa"/>
          </w:tcPr>
          <w:p w:rsidR="00A53429" w:rsidRPr="008C7914" w:rsidRDefault="00A53429" w:rsidP="004F6364">
            <w:pPr>
              <w:rPr>
                <w:rFonts w:ascii="TH NiramitIT๙" w:hAnsi="TH NiramitIT๙" w:cs="TH NiramitIT๙"/>
                <w:b/>
                <w:bCs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8.ร้านลูกชิ้น</w:t>
            </w:r>
          </w:p>
        </w:tc>
        <w:tc>
          <w:tcPr>
            <w:tcW w:w="540" w:type="dxa"/>
          </w:tcPr>
          <w:p w:rsidR="00A53429" w:rsidRPr="008C7914" w:rsidRDefault="00A53429" w:rsidP="004F6364">
            <w:pPr>
              <w:rPr>
                <w:rFonts w:ascii="TH NiramitIT๙" w:hAnsi="TH NiramitIT๙" w:cs="TH NiramitIT๙"/>
                <w:b/>
                <w:bCs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9.ร้านของทอด</w:t>
            </w:r>
          </w:p>
        </w:tc>
        <w:tc>
          <w:tcPr>
            <w:tcW w:w="630" w:type="dxa"/>
          </w:tcPr>
          <w:p w:rsidR="00A53429" w:rsidRPr="008C7914" w:rsidRDefault="00A53429" w:rsidP="004F6364">
            <w:pPr>
              <w:rPr>
                <w:rFonts w:ascii="TH NiramitIT๙" w:hAnsi="TH NiramitIT๙" w:cs="TH NiramitIT๙"/>
                <w:b/>
                <w:bCs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10.</w:t>
            </w:r>
            <w:r w:rsidR="00B906FC"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ร้านซุปกระดูก/หม่าล่า</w:t>
            </w:r>
          </w:p>
        </w:tc>
        <w:tc>
          <w:tcPr>
            <w:tcW w:w="540" w:type="dxa"/>
          </w:tcPr>
          <w:p w:rsidR="00A53429" w:rsidRPr="00B906FC" w:rsidRDefault="00B906FC" w:rsidP="004F6364">
            <w:pPr>
              <w:rPr>
                <w:rFonts w:ascii="TH NiramitIT๙" w:hAnsi="TH NiramitIT๙" w:cs="TH NiramitIT๙"/>
                <w:b/>
                <w:bCs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11.ร้านข้าวยำ/ลาบ</w:t>
            </w:r>
          </w:p>
        </w:tc>
        <w:tc>
          <w:tcPr>
            <w:tcW w:w="630" w:type="dxa"/>
          </w:tcPr>
          <w:p w:rsidR="00A53429" w:rsidRPr="008C7914" w:rsidRDefault="00B906FC" w:rsidP="004F6364">
            <w:pPr>
              <w:rPr>
                <w:rFonts w:ascii="TH NiramitIT๙" w:hAnsi="TH NiramitIT๙" w:cs="TH NiramitIT๙"/>
                <w:b/>
                <w:bCs/>
                <w:sz w:val="20"/>
                <w:szCs w:val="20"/>
                <w:cs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12ร้าน.ข้าวไก่ทอด</w:t>
            </w:r>
          </w:p>
        </w:tc>
        <w:tc>
          <w:tcPr>
            <w:tcW w:w="630" w:type="dxa"/>
          </w:tcPr>
          <w:p w:rsidR="00A53429" w:rsidRPr="008C7914" w:rsidRDefault="00B906FC" w:rsidP="004F6364">
            <w:pPr>
              <w:rPr>
                <w:rFonts w:ascii="TH NiramitIT๙" w:hAnsi="TH NiramitIT๙" w:cs="TH NiramitIT๙"/>
                <w:b/>
                <w:bCs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13.ร้านข้าวมันไก่/ไข่ครก</w:t>
            </w:r>
          </w:p>
        </w:tc>
        <w:tc>
          <w:tcPr>
            <w:tcW w:w="450" w:type="dxa"/>
          </w:tcPr>
          <w:p w:rsidR="00A53429" w:rsidRDefault="00B906FC" w:rsidP="004F6364">
            <w:pPr>
              <w:rPr>
                <w:rFonts w:ascii="TH NiramitIT๙" w:hAnsi="TH NiramitIT๙" w:cs="TH NiramitIT๙"/>
                <w:b/>
                <w:bCs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14</w:t>
            </w:r>
          </w:p>
          <w:p w:rsidR="00B906FC" w:rsidRDefault="00B906FC" w:rsidP="004F6364">
            <w:pPr>
              <w:rPr>
                <w:rFonts w:ascii="TH NiramitIT๙" w:hAnsi="TH NiramitIT๙" w:cs="TH NiramitIT๙"/>
                <w:b/>
                <w:bCs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ร้าน</w:t>
            </w:r>
          </w:p>
          <w:p w:rsidR="00192DD2" w:rsidRPr="00B906FC" w:rsidRDefault="00192DD2" w:rsidP="004F6364">
            <w:pPr>
              <w:rPr>
                <w:rFonts w:ascii="TH NiramitIT๙" w:hAnsi="TH NiramitIT๙" w:cs="TH NiramitIT๙"/>
                <w:b/>
                <w:bCs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ลูกชิ้นปิ้ง</w:t>
            </w:r>
          </w:p>
        </w:tc>
        <w:tc>
          <w:tcPr>
            <w:tcW w:w="510" w:type="dxa"/>
          </w:tcPr>
          <w:p w:rsidR="00B906FC" w:rsidRDefault="00B906FC" w:rsidP="004F6364">
            <w:pPr>
              <w:rPr>
                <w:rFonts w:ascii="TH NiramitIT๙" w:hAnsi="TH NiramitIT๙" w:cs="TH NiramitIT๙"/>
                <w:b/>
                <w:bCs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15.</w:t>
            </w:r>
          </w:p>
          <w:p w:rsidR="00A53429" w:rsidRPr="00B906FC" w:rsidRDefault="00B906FC" w:rsidP="004F6364">
            <w:pPr>
              <w:rPr>
                <w:rFonts w:ascii="TH NiramitIT๙" w:hAnsi="TH NiramitIT๙" w:cs="TH NiramitIT๙"/>
                <w:b/>
                <w:bCs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ร้านข้าวหมูทอด</w:t>
            </w:r>
          </w:p>
        </w:tc>
        <w:tc>
          <w:tcPr>
            <w:tcW w:w="570" w:type="dxa"/>
          </w:tcPr>
          <w:p w:rsidR="00A53429" w:rsidRPr="002F206B" w:rsidRDefault="00B906FC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>16.ร้านข้าวไข่เจียว</w:t>
            </w:r>
          </w:p>
        </w:tc>
      </w:tr>
      <w:tr w:rsidR="00B906FC" w:rsidRPr="00015041" w:rsidTr="00B906FC">
        <w:tc>
          <w:tcPr>
            <w:tcW w:w="5940" w:type="dxa"/>
          </w:tcPr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 w:rsidRPr="00015041"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1.  สถานที่รับประทาน สถานที่เตรียมปรุงอาหาร ต้องสะอาด เป็นระเบียบและเป็นสันดส่วน                </w:t>
            </w:r>
          </w:p>
        </w:tc>
        <w:tc>
          <w:tcPr>
            <w:tcW w:w="630" w:type="dxa"/>
          </w:tcPr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/</w:t>
            </w:r>
          </w:p>
        </w:tc>
        <w:tc>
          <w:tcPr>
            <w:tcW w:w="540" w:type="dxa"/>
          </w:tcPr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/</w:t>
            </w:r>
          </w:p>
        </w:tc>
        <w:tc>
          <w:tcPr>
            <w:tcW w:w="540" w:type="dxa"/>
          </w:tcPr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540" w:type="dxa"/>
          </w:tcPr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 /</w:t>
            </w:r>
          </w:p>
        </w:tc>
        <w:tc>
          <w:tcPr>
            <w:tcW w:w="630" w:type="dxa"/>
          </w:tcPr>
          <w:p w:rsidR="00A53429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40" w:type="dxa"/>
          </w:tcPr>
          <w:p w:rsidR="00A53429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40" w:type="dxa"/>
          </w:tcPr>
          <w:p w:rsidR="00A53429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40" w:type="dxa"/>
          </w:tcPr>
          <w:p w:rsidR="00A53429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40" w:type="dxa"/>
          </w:tcPr>
          <w:p w:rsidR="00A53429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30" w:type="dxa"/>
          </w:tcPr>
          <w:p w:rsidR="00A53429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40" w:type="dxa"/>
          </w:tcPr>
          <w:p w:rsidR="00A53429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30" w:type="dxa"/>
          </w:tcPr>
          <w:p w:rsidR="00A53429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 /</w:t>
            </w:r>
          </w:p>
        </w:tc>
        <w:tc>
          <w:tcPr>
            <w:tcW w:w="630" w:type="dxa"/>
          </w:tcPr>
          <w:p w:rsidR="00A53429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 /</w:t>
            </w:r>
          </w:p>
        </w:tc>
        <w:tc>
          <w:tcPr>
            <w:tcW w:w="450" w:type="dxa"/>
          </w:tcPr>
          <w:p w:rsidR="00A53429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10" w:type="dxa"/>
          </w:tcPr>
          <w:p w:rsidR="00A53429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70" w:type="dxa"/>
          </w:tcPr>
          <w:p w:rsidR="00A53429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</w:tr>
      <w:tr w:rsidR="00B906FC" w:rsidRPr="00015041" w:rsidTr="00B906FC">
        <w:tc>
          <w:tcPr>
            <w:tcW w:w="5940" w:type="dxa"/>
          </w:tcPr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 w:rsidRPr="00015041"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2.ไม่เตรียมปรุงอาหารบนพื้น และบริเวณหน้าหรือในห้องน้ำ ห้องส้วม และทำบนโต๊ะที่สูงจากพื้นอย่างน้อย 60 ซม.                   </w:t>
            </w:r>
          </w:p>
        </w:tc>
        <w:tc>
          <w:tcPr>
            <w:tcW w:w="63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/</w:t>
            </w:r>
          </w:p>
        </w:tc>
        <w:tc>
          <w:tcPr>
            <w:tcW w:w="54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/</w:t>
            </w:r>
          </w:p>
        </w:tc>
        <w:tc>
          <w:tcPr>
            <w:tcW w:w="54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54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</w:t>
            </w:r>
          </w:p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/</w:t>
            </w:r>
          </w:p>
        </w:tc>
        <w:tc>
          <w:tcPr>
            <w:tcW w:w="63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92DD2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4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92DD2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4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92DD2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4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92DD2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4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92DD2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63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92DD2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4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92DD2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63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92DD2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3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92DD2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45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92DD2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1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92DD2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/</w:t>
            </w:r>
          </w:p>
        </w:tc>
        <w:tc>
          <w:tcPr>
            <w:tcW w:w="57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92DD2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</w:tr>
      <w:tr w:rsidR="00B906FC" w:rsidRPr="00015041" w:rsidTr="00B906FC">
        <w:tc>
          <w:tcPr>
            <w:tcW w:w="5940" w:type="dxa"/>
          </w:tcPr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 w:rsidRPr="00015041"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3.ใช้สารปรุงแต่งอาหารที่มีความปลอดภัย มี อย. หรือ มอก.                   </w:t>
            </w:r>
          </w:p>
        </w:tc>
        <w:tc>
          <w:tcPr>
            <w:tcW w:w="630" w:type="dxa"/>
          </w:tcPr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540" w:type="dxa"/>
          </w:tcPr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/</w:t>
            </w:r>
          </w:p>
        </w:tc>
        <w:tc>
          <w:tcPr>
            <w:tcW w:w="540" w:type="dxa"/>
          </w:tcPr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540" w:type="dxa"/>
          </w:tcPr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/</w:t>
            </w:r>
          </w:p>
        </w:tc>
        <w:tc>
          <w:tcPr>
            <w:tcW w:w="630" w:type="dxa"/>
          </w:tcPr>
          <w:p w:rsidR="00A53429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40" w:type="dxa"/>
          </w:tcPr>
          <w:p w:rsidR="00A53429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40" w:type="dxa"/>
          </w:tcPr>
          <w:p w:rsidR="00A53429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40" w:type="dxa"/>
          </w:tcPr>
          <w:p w:rsidR="00A53429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40" w:type="dxa"/>
          </w:tcPr>
          <w:p w:rsidR="00A53429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630" w:type="dxa"/>
          </w:tcPr>
          <w:p w:rsidR="00A53429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40" w:type="dxa"/>
          </w:tcPr>
          <w:p w:rsidR="00A53429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630" w:type="dxa"/>
          </w:tcPr>
          <w:p w:rsidR="00A53429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30" w:type="dxa"/>
          </w:tcPr>
          <w:p w:rsidR="00A53429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450" w:type="dxa"/>
          </w:tcPr>
          <w:p w:rsidR="00A53429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10" w:type="dxa"/>
          </w:tcPr>
          <w:p w:rsidR="00A53429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70" w:type="dxa"/>
          </w:tcPr>
          <w:p w:rsidR="00A53429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</w:tr>
      <w:tr w:rsidR="00B906FC" w:rsidRPr="00015041" w:rsidTr="00B906FC">
        <w:tc>
          <w:tcPr>
            <w:tcW w:w="5940" w:type="dxa"/>
          </w:tcPr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 w:rsidRPr="00015041"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4.อาหารสดต้องล้างสะอาดก่อนน้ำมาปรุง หรือ เก็บ การเก็บอาหารประเภทต่างๆ ต้องแยกเก็บเป็นสัดส่วน อาหาร    ประเภทเนื้อสัตว์ดิบเก็บในอุณภูมิที่ไม่อุณภูมิที่ไม่สูงกว่า 7.2 องศาเซลเซียส              </w:t>
            </w:r>
          </w:p>
        </w:tc>
        <w:tc>
          <w:tcPr>
            <w:tcW w:w="63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/</w:t>
            </w:r>
          </w:p>
        </w:tc>
        <w:tc>
          <w:tcPr>
            <w:tcW w:w="54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/</w:t>
            </w:r>
          </w:p>
        </w:tc>
        <w:tc>
          <w:tcPr>
            <w:tcW w:w="54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54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/</w:t>
            </w:r>
          </w:p>
        </w:tc>
        <w:tc>
          <w:tcPr>
            <w:tcW w:w="630" w:type="dxa"/>
          </w:tcPr>
          <w:p w:rsidR="00A53429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</w:t>
            </w:r>
          </w:p>
          <w:p w:rsidR="00192DD2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4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92DD2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4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92DD2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40" w:type="dxa"/>
          </w:tcPr>
          <w:p w:rsidR="00A53429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</w:t>
            </w:r>
          </w:p>
          <w:p w:rsidR="00192DD2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4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92DD2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3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92DD2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4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92DD2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63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92DD2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63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92DD2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45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92DD2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1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92DD2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7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92DD2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</w:tr>
      <w:tr w:rsidR="00B906FC" w:rsidRPr="00015041" w:rsidTr="00B906FC">
        <w:tc>
          <w:tcPr>
            <w:tcW w:w="5940" w:type="dxa"/>
          </w:tcPr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 w:rsidRPr="00015041"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5.อาหารที่ปรุงสำเร็จแล้วเก็บในภาชนะทีมีฝาปกปิด  วางสูง</w:t>
            </w: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จากพื้น 60 ซม.            </w:t>
            </w:r>
          </w:p>
        </w:tc>
        <w:tc>
          <w:tcPr>
            <w:tcW w:w="630" w:type="dxa"/>
          </w:tcPr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/</w:t>
            </w:r>
          </w:p>
        </w:tc>
        <w:tc>
          <w:tcPr>
            <w:tcW w:w="540" w:type="dxa"/>
          </w:tcPr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540" w:type="dxa"/>
          </w:tcPr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540" w:type="dxa"/>
          </w:tcPr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/ </w:t>
            </w:r>
          </w:p>
        </w:tc>
        <w:tc>
          <w:tcPr>
            <w:tcW w:w="630" w:type="dxa"/>
          </w:tcPr>
          <w:p w:rsidR="00A53429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40" w:type="dxa"/>
          </w:tcPr>
          <w:p w:rsidR="00A53429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40" w:type="dxa"/>
          </w:tcPr>
          <w:p w:rsidR="00A53429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40" w:type="dxa"/>
          </w:tcPr>
          <w:p w:rsidR="00A53429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40" w:type="dxa"/>
          </w:tcPr>
          <w:p w:rsidR="00A53429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30" w:type="dxa"/>
          </w:tcPr>
          <w:p w:rsidR="00A53429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40" w:type="dxa"/>
          </w:tcPr>
          <w:p w:rsidR="00A53429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630" w:type="dxa"/>
          </w:tcPr>
          <w:p w:rsidR="00A53429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630" w:type="dxa"/>
          </w:tcPr>
          <w:p w:rsidR="00A53429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450" w:type="dxa"/>
          </w:tcPr>
          <w:p w:rsidR="00A53429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10" w:type="dxa"/>
          </w:tcPr>
          <w:p w:rsidR="00A53429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70" w:type="dxa"/>
          </w:tcPr>
          <w:p w:rsidR="00A53429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</w:tr>
      <w:tr w:rsidR="00B906FC" w:rsidRPr="00015041" w:rsidTr="00B906FC">
        <w:tc>
          <w:tcPr>
            <w:tcW w:w="5940" w:type="dxa"/>
          </w:tcPr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 w:rsidRPr="00015041"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6.น้ำแข็งที่ใช้บริโภคต้องสะอาดเก็บในภาชนะที่มีฝาปิด ใช้อุปกรณ์ที่มีด้ามสำหรับสำหรับคีบ  หรือตักโดยเฉพาะวางสูงจากพื้น อย่างน้อย 60 ซม.                   </w:t>
            </w:r>
          </w:p>
        </w:tc>
        <w:tc>
          <w:tcPr>
            <w:tcW w:w="63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 /</w:t>
            </w:r>
          </w:p>
        </w:tc>
        <w:tc>
          <w:tcPr>
            <w:tcW w:w="54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/</w:t>
            </w:r>
          </w:p>
        </w:tc>
        <w:tc>
          <w:tcPr>
            <w:tcW w:w="54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54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</w:t>
            </w:r>
          </w:p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/</w:t>
            </w:r>
          </w:p>
        </w:tc>
        <w:tc>
          <w:tcPr>
            <w:tcW w:w="63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92DD2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4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92DD2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4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92DD2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4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92DD2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4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92DD2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3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92DD2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4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92DD2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63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92DD2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3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92DD2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 /</w:t>
            </w:r>
          </w:p>
        </w:tc>
        <w:tc>
          <w:tcPr>
            <w:tcW w:w="45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92DD2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1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92DD2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7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92DD2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</w:tr>
      <w:tr w:rsidR="00B906FC" w:rsidRPr="00015041" w:rsidTr="00B906FC">
        <w:tc>
          <w:tcPr>
            <w:tcW w:w="5940" w:type="dxa"/>
          </w:tcPr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 w:rsidRPr="00015041"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7.ล้างภาชนะด้วยน้ำภาชนะ แล้วล้างด้วยน้ำสะอาด 2 ครั้ง  หรือล้าง ด้วยน้ำไหน และที่ล้างภาชนะต้องวางสูงวางพื้นอย่างน้อย 60 ซม.                 </w:t>
            </w:r>
          </w:p>
        </w:tc>
        <w:tc>
          <w:tcPr>
            <w:tcW w:w="63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</w:t>
            </w:r>
          </w:p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/</w:t>
            </w:r>
          </w:p>
        </w:tc>
        <w:tc>
          <w:tcPr>
            <w:tcW w:w="54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/</w:t>
            </w:r>
          </w:p>
        </w:tc>
        <w:tc>
          <w:tcPr>
            <w:tcW w:w="54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54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</w:t>
            </w:r>
          </w:p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/</w:t>
            </w:r>
          </w:p>
        </w:tc>
        <w:tc>
          <w:tcPr>
            <w:tcW w:w="63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92DD2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4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92DD2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4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92DD2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4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92DD2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4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92DD2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63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92DD2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4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92DD2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3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92DD2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3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92DD2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45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92DD2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1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92DD2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7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92DD2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</w:tr>
      <w:tr w:rsidR="00B906FC" w:rsidRPr="00015041" w:rsidTr="00B906FC">
        <w:tc>
          <w:tcPr>
            <w:tcW w:w="5940" w:type="dxa"/>
          </w:tcPr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 w:rsidRPr="00015041"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8.เขียงและมีด ต้องมีสภาพดี  แยกใช้ระหว่างเนื้อสัตวสุกกับดิบ ผัก ผลไม้                  </w:t>
            </w:r>
          </w:p>
        </w:tc>
        <w:tc>
          <w:tcPr>
            <w:tcW w:w="630" w:type="dxa"/>
          </w:tcPr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/</w:t>
            </w:r>
          </w:p>
        </w:tc>
        <w:tc>
          <w:tcPr>
            <w:tcW w:w="540" w:type="dxa"/>
          </w:tcPr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/</w:t>
            </w:r>
          </w:p>
        </w:tc>
        <w:tc>
          <w:tcPr>
            <w:tcW w:w="540" w:type="dxa"/>
          </w:tcPr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540" w:type="dxa"/>
          </w:tcPr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/</w:t>
            </w:r>
          </w:p>
        </w:tc>
        <w:tc>
          <w:tcPr>
            <w:tcW w:w="630" w:type="dxa"/>
          </w:tcPr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540" w:type="dxa"/>
          </w:tcPr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540" w:type="dxa"/>
          </w:tcPr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540" w:type="dxa"/>
          </w:tcPr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540" w:type="dxa"/>
          </w:tcPr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630" w:type="dxa"/>
          </w:tcPr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540" w:type="dxa"/>
          </w:tcPr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630" w:type="dxa"/>
          </w:tcPr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630" w:type="dxa"/>
          </w:tcPr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450" w:type="dxa"/>
          </w:tcPr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510" w:type="dxa"/>
          </w:tcPr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570" w:type="dxa"/>
          </w:tcPr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</w:tr>
      <w:tr w:rsidR="00B906FC" w:rsidRPr="00015041" w:rsidTr="00B906FC">
        <w:tc>
          <w:tcPr>
            <w:tcW w:w="5940" w:type="dxa"/>
          </w:tcPr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 w:rsidRPr="00015041"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9. ช้อน ส้อม ตะเกียบวางตั้งเอาด้ามขึ้นในภาชนะโปร่งสะอาด หรือวางเป็นระเบียบในภาชนะโปร่งสะอาดและมีการปกปิดเก็บสูงจากพื้นอย่างน้อย 60ฒ.                   </w:t>
            </w:r>
          </w:p>
        </w:tc>
        <w:tc>
          <w:tcPr>
            <w:tcW w:w="63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/</w:t>
            </w:r>
          </w:p>
        </w:tc>
        <w:tc>
          <w:tcPr>
            <w:tcW w:w="54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</w:t>
            </w:r>
          </w:p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/</w:t>
            </w:r>
          </w:p>
        </w:tc>
        <w:tc>
          <w:tcPr>
            <w:tcW w:w="54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/</w:t>
            </w:r>
          </w:p>
        </w:tc>
        <w:tc>
          <w:tcPr>
            <w:tcW w:w="54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/</w:t>
            </w:r>
          </w:p>
        </w:tc>
        <w:tc>
          <w:tcPr>
            <w:tcW w:w="63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92DD2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4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92DD2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4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92DD2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4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92DD2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4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92DD2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63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92DD2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4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92DD2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63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92DD2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3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92DD2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45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92DD2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1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92DD2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7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92DD2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</w:tr>
      <w:tr w:rsidR="00B906FC" w:rsidRPr="00015041" w:rsidTr="00B906FC">
        <w:tc>
          <w:tcPr>
            <w:tcW w:w="5940" w:type="dxa"/>
          </w:tcPr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 w:rsidRPr="00015041"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10.มูลฝอย และน้ำเสียทุกชนิด ได้รับการกำจัดอ้วยวิธีถูกหลักสุขาภิบาล                  </w:t>
            </w:r>
          </w:p>
        </w:tc>
        <w:tc>
          <w:tcPr>
            <w:tcW w:w="630" w:type="dxa"/>
          </w:tcPr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/</w:t>
            </w:r>
          </w:p>
        </w:tc>
        <w:tc>
          <w:tcPr>
            <w:tcW w:w="540" w:type="dxa"/>
          </w:tcPr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540" w:type="dxa"/>
          </w:tcPr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540" w:type="dxa"/>
          </w:tcPr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630" w:type="dxa"/>
          </w:tcPr>
          <w:p w:rsidR="00A53429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40" w:type="dxa"/>
          </w:tcPr>
          <w:p w:rsidR="00A53429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40" w:type="dxa"/>
          </w:tcPr>
          <w:p w:rsidR="00A53429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40" w:type="dxa"/>
          </w:tcPr>
          <w:p w:rsidR="00A53429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40" w:type="dxa"/>
          </w:tcPr>
          <w:p w:rsidR="00A53429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/</w:t>
            </w:r>
          </w:p>
        </w:tc>
        <w:tc>
          <w:tcPr>
            <w:tcW w:w="630" w:type="dxa"/>
          </w:tcPr>
          <w:p w:rsidR="00A53429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40" w:type="dxa"/>
          </w:tcPr>
          <w:p w:rsidR="00A53429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630" w:type="dxa"/>
          </w:tcPr>
          <w:p w:rsidR="00A53429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630" w:type="dxa"/>
          </w:tcPr>
          <w:p w:rsidR="00A53429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450" w:type="dxa"/>
          </w:tcPr>
          <w:p w:rsidR="00A53429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10" w:type="dxa"/>
          </w:tcPr>
          <w:p w:rsidR="00A53429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70" w:type="dxa"/>
          </w:tcPr>
          <w:p w:rsidR="00A53429" w:rsidRPr="00015041" w:rsidRDefault="00192DD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</w:tr>
      <w:tr w:rsidR="00B906FC" w:rsidRPr="00015041" w:rsidTr="00B906FC">
        <w:tc>
          <w:tcPr>
            <w:tcW w:w="5940" w:type="dxa"/>
          </w:tcPr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 w:rsidRPr="00015041"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11.   ห้องส้วมสำหรับผู้บริโภคและผู้สัมผัสอาหารต้องสะอาด มีอ่างล้างมือ และสบู่ใช้ตลอดเวลา                </w:t>
            </w:r>
          </w:p>
        </w:tc>
        <w:tc>
          <w:tcPr>
            <w:tcW w:w="630" w:type="dxa"/>
          </w:tcPr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/</w:t>
            </w:r>
          </w:p>
        </w:tc>
        <w:tc>
          <w:tcPr>
            <w:tcW w:w="540" w:type="dxa"/>
          </w:tcPr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540" w:type="dxa"/>
          </w:tcPr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/</w:t>
            </w:r>
          </w:p>
        </w:tc>
        <w:tc>
          <w:tcPr>
            <w:tcW w:w="540" w:type="dxa"/>
          </w:tcPr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630" w:type="dxa"/>
          </w:tcPr>
          <w:p w:rsidR="00A53429" w:rsidRPr="00015041" w:rsidRDefault="009062CC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40" w:type="dxa"/>
          </w:tcPr>
          <w:p w:rsidR="00A53429" w:rsidRPr="00015041" w:rsidRDefault="009062CC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40" w:type="dxa"/>
          </w:tcPr>
          <w:p w:rsidR="00A53429" w:rsidRPr="00015041" w:rsidRDefault="009062CC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40" w:type="dxa"/>
          </w:tcPr>
          <w:p w:rsidR="00A53429" w:rsidRPr="00015041" w:rsidRDefault="009062CC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40" w:type="dxa"/>
          </w:tcPr>
          <w:p w:rsidR="00A53429" w:rsidRPr="00015041" w:rsidRDefault="009062CC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630" w:type="dxa"/>
          </w:tcPr>
          <w:p w:rsidR="00A53429" w:rsidRPr="00015041" w:rsidRDefault="009062CC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40" w:type="dxa"/>
          </w:tcPr>
          <w:p w:rsidR="00A53429" w:rsidRPr="00015041" w:rsidRDefault="009062CC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/</w:t>
            </w:r>
          </w:p>
        </w:tc>
        <w:tc>
          <w:tcPr>
            <w:tcW w:w="630" w:type="dxa"/>
          </w:tcPr>
          <w:p w:rsidR="00A53429" w:rsidRPr="00015041" w:rsidRDefault="009062CC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630" w:type="dxa"/>
          </w:tcPr>
          <w:p w:rsidR="00A53429" w:rsidRPr="00015041" w:rsidRDefault="009062CC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450" w:type="dxa"/>
          </w:tcPr>
          <w:p w:rsidR="00A53429" w:rsidRPr="00015041" w:rsidRDefault="009062CC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10" w:type="dxa"/>
          </w:tcPr>
          <w:p w:rsidR="00A53429" w:rsidRPr="00015041" w:rsidRDefault="009062CC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70" w:type="dxa"/>
          </w:tcPr>
          <w:p w:rsidR="00A53429" w:rsidRPr="00015041" w:rsidRDefault="009062CC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</w:tr>
      <w:tr w:rsidR="00B906FC" w:rsidRPr="00015041" w:rsidTr="00B906FC">
        <w:tc>
          <w:tcPr>
            <w:tcW w:w="5940" w:type="dxa"/>
          </w:tcPr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 w:rsidRPr="00015041"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12.ผู้สัมผัสอาหารต้องแต่งกายสะอาด สวมเสื้อมีแขน  ผู้ปรุงต้องผูกผ้ากันเปื้อนที่สะอาด  สวมหมวกหรือเน็ทคลุมผม                 </w:t>
            </w:r>
          </w:p>
        </w:tc>
        <w:tc>
          <w:tcPr>
            <w:tcW w:w="63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 /</w:t>
            </w:r>
          </w:p>
        </w:tc>
        <w:tc>
          <w:tcPr>
            <w:tcW w:w="54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</w:t>
            </w:r>
          </w:p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/</w:t>
            </w:r>
          </w:p>
        </w:tc>
        <w:tc>
          <w:tcPr>
            <w:tcW w:w="54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</w:t>
            </w:r>
          </w:p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54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</w:t>
            </w:r>
          </w:p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/</w:t>
            </w:r>
          </w:p>
        </w:tc>
        <w:tc>
          <w:tcPr>
            <w:tcW w:w="63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9062CC" w:rsidRPr="00015041" w:rsidRDefault="009062CC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40" w:type="dxa"/>
          </w:tcPr>
          <w:p w:rsidR="00A53429" w:rsidRDefault="009062CC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</w:t>
            </w:r>
          </w:p>
          <w:p w:rsidR="009062CC" w:rsidRPr="00015041" w:rsidRDefault="009062CC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4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9062CC" w:rsidRPr="00015041" w:rsidRDefault="009062CC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4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9062CC" w:rsidRPr="00015041" w:rsidRDefault="009062CC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4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9062CC" w:rsidRPr="00015041" w:rsidRDefault="009062CC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3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9062CC" w:rsidRPr="00015041" w:rsidRDefault="009062CC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4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9062CC" w:rsidRPr="00015041" w:rsidRDefault="009062CC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63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9062CC" w:rsidRPr="00015041" w:rsidRDefault="009062CC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3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9062CC" w:rsidRPr="00015041" w:rsidRDefault="009062CC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45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9062CC" w:rsidRPr="00015041" w:rsidRDefault="009062CC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10" w:type="dxa"/>
          </w:tcPr>
          <w:p w:rsidR="00A53429" w:rsidRDefault="009062CC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</w:t>
            </w:r>
          </w:p>
          <w:p w:rsidR="009062CC" w:rsidRPr="00015041" w:rsidRDefault="009062CC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7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9062CC" w:rsidRPr="00015041" w:rsidRDefault="009062CC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</w:tr>
      <w:tr w:rsidR="00B906FC" w:rsidRPr="00015041" w:rsidTr="00B906FC">
        <w:tc>
          <w:tcPr>
            <w:tcW w:w="5940" w:type="dxa"/>
          </w:tcPr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 w:rsidRPr="00015041"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13.ผู้สัมผัสอาหารต้องล้างมือให้สะอาดก่อนเตรียม ปรุง ประกอบ จำหน่ายอาหารทุกครั้ง ใช้อุปกรณ์ในการหยิบจับอาหารที่ปรุงสำเร็จแล้วทุกชนิด                  </w:t>
            </w:r>
          </w:p>
        </w:tc>
        <w:tc>
          <w:tcPr>
            <w:tcW w:w="63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 /</w:t>
            </w:r>
          </w:p>
        </w:tc>
        <w:tc>
          <w:tcPr>
            <w:tcW w:w="54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/</w:t>
            </w:r>
          </w:p>
        </w:tc>
        <w:tc>
          <w:tcPr>
            <w:tcW w:w="54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</w:t>
            </w:r>
          </w:p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/</w:t>
            </w:r>
          </w:p>
        </w:tc>
        <w:tc>
          <w:tcPr>
            <w:tcW w:w="54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/</w:t>
            </w:r>
          </w:p>
        </w:tc>
        <w:tc>
          <w:tcPr>
            <w:tcW w:w="63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9062CC" w:rsidRPr="00015041" w:rsidRDefault="009062CC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4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9062CC" w:rsidRPr="00015041" w:rsidRDefault="009062CC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4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9062CC" w:rsidRPr="00015041" w:rsidRDefault="009062CC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4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9062CC" w:rsidRPr="00015041" w:rsidRDefault="009062CC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4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9062CC" w:rsidRPr="00015041" w:rsidRDefault="009062CC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63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9062CC" w:rsidRPr="00015041" w:rsidRDefault="009062CC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4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9062CC" w:rsidRPr="00015041" w:rsidRDefault="009062CC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63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9062CC" w:rsidRPr="00015041" w:rsidRDefault="009062CC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3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9062CC" w:rsidRPr="00015041" w:rsidRDefault="009062CC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450" w:type="dxa"/>
          </w:tcPr>
          <w:p w:rsidR="00A53429" w:rsidRDefault="009062CC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</w:t>
            </w:r>
          </w:p>
          <w:p w:rsidR="009062CC" w:rsidRPr="00015041" w:rsidRDefault="009062CC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1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9062CC" w:rsidRPr="00015041" w:rsidRDefault="009062CC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7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9062CC" w:rsidRPr="00015041" w:rsidRDefault="009062CC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</w:tr>
      <w:tr w:rsidR="00B906FC" w:rsidRPr="00015041" w:rsidTr="00B906FC">
        <w:tc>
          <w:tcPr>
            <w:tcW w:w="5940" w:type="dxa"/>
          </w:tcPr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14.ผู้สัมผัสอาหารที่มีบาดแผลที่มือต้องปิดแผลให้มิดชิด หลักเลี่ยงการปฎิบัติงานที่มีโอกาสสัมผัสอาหาร</w:t>
            </w:r>
            <w:r w:rsidRPr="00015041"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           </w:t>
            </w:r>
          </w:p>
        </w:tc>
        <w:tc>
          <w:tcPr>
            <w:tcW w:w="63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/</w:t>
            </w:r>
          </w:p>
        </w:tc>
        <w:tc>
          <w:tcPr>
            <w:tcW w:w="54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/</w:t>
            </w:r>
          </w:p>
        </w:tc>
        <w:tc>
          <w:tcPr>
            <w:tcW w:w="54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54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/</w:t>
            </w:r>
          </w:p>
        </w:tc>
        <w:tc>
          <w:tcPr>
            <w:tcW w:w="63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9062CC" w:rsidRPr="00015041" w:rsidRDefault="009062CC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4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9062CC" w:rsidRPr="00015041" w:rsidRDefault="009062CC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4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9062CC" w:rsidRPr="00015041" w:rsidRDefault="009062CC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4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9062CC" w:rsidRPr="00015041" w:rsidRDefault="009062CC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4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9062CC" w:rsidRPr="00015041" w:rsidRDefault="009062CC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63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9062CC" w:rsidRPr="00015041" w:rsidRDefault="009062CC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4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9062CC" w:rsidRPr="00015041" w:rsidRDefault="009062CC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63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9062CC" w:rsidRPr="00015041" w:rsidRDefault="009062CC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3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9062CC" w:rsidRPr="00015041" w:rsidRDefault="009062CC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45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9062CC" w:rsidRPr="00015041" w:rsidRDefault="009062CC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1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9062CC" w:rsidRPr="00015041" w:rsidRDefault="009062CC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7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9062CC" w:rsidRPr="00015041" w:rsidRDefault="009062CC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</w:tr>
      <w:tr w:rsidR="00B906FC" w:rsidRPr="00015041" w:rsidTr="00B906FC">
        <w:tc>
          <w:tcPr>
            <w:tcW w:w="5940" w:type="dxa"/>
          </w:tcPr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>15.ผู้สัมผัสอาหารที่เจ็บป่วยด้วยโรคที่สามารถติดต่อไปยังผู้บริโภค โดยมีน้ำและอาหารเป็นสื่อให้หยุดปฎิบัติงานกว่าจะรักษาให้หายขาด</w:t>
            </w:r>
            <w:r w:rsidRPr="00015041"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       </w:t>
            </w:r>
          </w:p>
        </w:tc>
        <w:tc>
          <w:tcPr>
            <w:tcW w:w="63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/</w:t>
            </w:r>
          </w:p>
        </w:tc>
        <w:tc>
          <w:tcPr>
            <w:tcW w:w="54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/</w:t>
            </w:r>
          </w:p>
        </w:tc>
        <w:tc>
          <w:tcPr>
            <w:tcW w:w="54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54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53429" w:rsidRPr="00015041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/</w:t>
            </w:r>
          </w:p>
        </w:tc>
        <w:tc>
          <w:tcPr>
            <w:tcW w:w="63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9062CC" w:rsidRPr="00015041" w:rsidRDefault="009062CC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4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9062CC" w:rsidRPr="00015041" w:rsidRDefault="009062CC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4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9062CC" w:rsidRPr="00015041" w:rsidRDefault="009062CC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4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9062CC" w:rsidRPr="00015041" w:rsidRDefault="009062CC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4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9062CC" w:rsidRPr="00015041" w:rsidRDefault="009062CC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3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9062CC" w:rsidRPr="00015041" w:rsidRDefault="009062CC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4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9062CC" w:rsidRPr="00015041" w:rsidRDefault="009062CC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3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9062CC" w:rsidRPr="00015041" w:rsidRDefault="009062CC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3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9062CC" w:rsidRPr="00015041" w:rsidRDefault="009062CC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 /</w:t>
            </w:r>
          </w:p>
        </w:tc>
        <w:tc>
          <w:tcPr>
            <w:tcW w:w="45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9062CC" w:rsidRPr="00015041" w:rsidRDefault="009062CC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1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9062CC" w:rsidRPr="00015041" w:rsidRDefault="009062CC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70" w:type="dxa"/>
          </w:tcPr>
          <w:p w:rsidR="00A53429" w:rsidRDefault="00A53429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9062CC" w:rsidRPr="00015041" w:rsidRDefault="009062CC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</w:tr>
    </w:tbl>
    <w:p w:rsidR="00A53429" w:rsidRDefault="00A53429" w:rsidP="00A43D62">
      <w:pPr>
        <w:jc w:val="center"/>
        <w:rPr>
          <w:rFonts w:ascii="TH NiramitIT๙" w:hAnsi="TH NiramitIT๙" w:cs="TH NiramitIT๙"/>
          <w:b/>
          <w:bCs/>
          <w:sz w:val="32"/>
          <w:szCs w:val="32"/>
        </w:rPr>
      </w:pPr>
    </w:p>
    <w:p w:rsidR="00A53429" w:rsidRDefault="00A53429" w:rsidP="00A43D62">
      <w:pPr>
        <w:jc w:val="center"/>
        <w:rPr>
          <w:rFonts w:ascii="TH NiramitIT๙" w:hAnsi="TH NiramitIT๙" w:cs="TH NiramitIT๙"/>
          <w:b/>
          <w:bCs/>
          <w:sz w:val="32"/>
          <w:szCs w:val="32"/>
        </w:rPr>
      </w:pPr>
    </w:p>
    <w:p w:rsidR="00A43D62" w:rsidRPr="00995CFA" w:rsidRDefault="00A43D62" w:rsidP="00A43D62">
      <w:pPr>
        <w:jc w:val="center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995CFA">
        <w:rPr>
          <w:rFonts w:ascii="TH NiramitIT๙" w:hAnsi="TH NiramitIT๙" w:cs="TH NiramitIT๙" w:hint="cs"/>
          <w:b/>
          <w:bCs/>
          <w:sz w:val="32"/>
          <w:szCs w:val="32"/>
          <w:cs/>
        </w:rPr>
        <w:lastRenderedPageBreak/>
        <w:t xml:space="preserve">ผลการประเมินตรวจร้านค้า ตลาด </w:t>
      </w:r>
      <w:r w:rsidRPr="00995CFA">
        <w:rPr>
          <w:rFonts w:ascii="TH NiramitIT๙" w:hAnsi="TH NiramitIT๙" w:cs="TH NiramitIT๙"/>
          <w:b/>
          <w:bCs/>
          <w:sz w:val="32"/>
          <w:szCs w:val="32"/>
        </w:rPr>
        <w:t>MJU   Niaght  Market</w:t>
      </w:r>
      <w:r w:rsidRPr="00995CFA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  จำนวน 20 ร้าน ประจำปี 2562</w:t>
      </w:r>
    </w:p>
    <w:tbl>
      <w:tblPr>
        <w:tblStyle w:val="a3"/>
        <w:tblW w:w="1494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6292"/>
        <w:gridCol w:w="810"/>
        <w:gridCol w:w="720"/>
        <w:gridCol w:w="631"/>
        <w:gridCol w:w="990"/>
        <w:gridCol w:w="450"/>
        <w:gridCol w:w="367"/>
        <w:gridCol w:w="360"/>
        <w:gridCol w:w="450"/>
        <w:gridCol w:w="540"/>
        <w:gridCol w:w="450"/>
        <w:gridCol w:w="360"/>
        <w:gridCol w:w="540"/>
        <w:gridCol w:w="450"/>
        <w:gridCol w:w="450"/>
        <w:gridCol w:w="510"/>
        <w:gridCol w:w="570"/>
      </w:tblGrid>
      <w:tr w:rsidR="00A43D62" w:rsidTr="004F6364">
        <w:tc>
          <w:tcPr>
            <w:tcW w:w="6292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8C7914">
              <w:rPr>
                <w:rFonts w:ascii="TH NiramitIT๙" w:hAnsi="TH NiramitIT๙" w:cs="TH NiramitIT๙" w:hint="cs"/>
                <w:b/>
                <w:bCs/>
                <w:sz w:val="32"/>
                <w:szCs w:val="32"/>
                <w:cs/>
              </w:rPr>
              <w:t xml:space="preserve">         </w:t>
            </w: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8C7914">
              <w:rPr>
                <w:rFonts w:ascii="TH NiramitIT๙" w:hAnsi="TH NiramitIT๙" w:cs="TH NiramitIT๙" w:hint="cs"/>
                <w:b/>
                <w:bCs/>
                <w:sz w:val="32"/>
                <w:szCs w:val="32"/>
                <w:cs/>
              </w:rPr>
              <w:t xml:space="preserve">           เกณฑ์กำหนดหลักสุขาภิบาลอาหาร</w:t>
            </w:r>
          </w:p>
        </w:tc>
        <w:tc>
          <w:tcPr>
            <w:tcW w:w="810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b/>
                <w:bCs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17.</w:t>
            </w: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b/>
                <w:bCs/>
                <w:sz w:val="20"/>
                <w:szCs w:val="20"/>
                <w:cs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ร้านผัดไทย น้ำอัดลม</w:t>
            </w:r>
          </w:p>
        </w:tc>
        <w:tc>
          <w:tcPr>
            <w:tcW w:w="720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b/>
                <w:bCs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18.</w:t>
            </w: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b/>
                <w:bCs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ร้านสุกี๊</w:t>
            </w:r>
          </w:p>
        </w:tc>
        <w:tc>
          <w:tcPr>
            <w:tcW w:w="631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b/>
                <w:bCs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19.</w:t>
            </w: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b/>
                <w:bCs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ร้านลูกชิ้นทอด</w:t>
            </w:r>
          </w:p>
        </w:tc>
        <w:tc>
          <w:tcPr>
            <w:tcW w:w="990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b/>
                <w:bCs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20.</w:t>
            </w: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b/>
                <w:bCs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ร้านของทอด</w:t>
            </w:r>
          </w:p>
        </w:tc>
        <w:tc>
          <w:tcPr>
            <w:tcW w:w="450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360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50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b/>
                <w:bCs/>
                <w:sz w:val="20"/>
                <w:szCs w:val="20"/>
              </w:rPr>
            </w:pPr>
          </w:p>
        </w:tc>
        <w:tc>
          <w:tcPr>
            <w:tcW w:w="570" w:type="dxa"/>
          </w:tcPr>
          <w:p w:rsidR="00A43D62" w:rsidRPr="002F206B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</w:tr>
      <w:tr w:rsidR="00A43D62" w:rsidRPr="00015041" w:rsidTr="004F6364">
        <w:tc>
          <w:tcPr>
            <w:tcW w:w="6292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 w:rsidRPr="00015041"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1.  สถานที่รับประทาน สถานที่เตรียมปรุงอาหาร ต้องสะอาด เป็นระเบียบและเป็นสันดส่วน                </w:t>
            </w:r>
          </w:p>
        </w:tc>
        <w:tc>
          <w:tcPr>
            <w:tcW w:w="81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/</w:t>
            </w:r>
          </w:p>
        </w:tc>
        <w:tc>
          <w:tcPr>
            <w:tcW w:w="72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/</w:t>
            </w:r>
          </w:p>
        </w:tc>
        <w:tc>
          <w:tcPr>
            <w:tcW w:w="631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99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 /</w:t>
            </w:r>
          </w:p>
        </w:tc>
        <w:tc>
          <w:tcPr>
            <w:tcW w:w="45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367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36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45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54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45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36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54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45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45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51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57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</w:tr>
      <w:tr w:rsidR="00A43D62" w:rsidRPr="00015041" w:rsidTr="004F6364">
        <w:tc>
          <w:tcPr>
            <w:tcW w:w="6292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 w:rsidRPr="00015041"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2.ไม่เตรียมปรุงอาหารบนพื้น และบริเวณหน้าหรือในห้องน้ำ ห้องส้วม และทำบนโต๊ะที่สูงจากพื้นอย่างน้อย 60 ซม.                   </w:t>
            </w:r>
          </w:p>
        </w:tc>
        <w:tc>
          <w:tcPr>
            <w:tcW w:w="810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/</w:t>
            </w:r>
          </w:p>
        </w:tc>
        <w:tc>
          <w:tcPr>
            <w:tcW w:w="720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/</w:t>
            </w:r>
          </w:p>
        </w:tc>
        <w:tc>
          <w:tcPr>
            <w:tcW w:w="631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990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</w:t>
            </w:r>
          </w:p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/</w:t>
            </w:r>
          </w:p>
        </w:tc>
        <w:tc>
          <w:tcPr>
            <w:tcW w:w="45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367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36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45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54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45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36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54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45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45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51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57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</w:tr>
      <w:tr w:rsidR="00A43D62" w:rsidRPr="00015041" w:rsidTr="004F6364">
        <w:tc>
          <w:tcPr>
            <w:tcW w:w="6292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 w:rsidRPr="00015041"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3.ใช้สารปรุงแต่งอาหารที่มีความปลอดภัย มี อย. หรือ มอก.                   </w:t>
            </w:r>
          </w:p>
        </w:tc>
        <w:tc>
          <w:tcPr>
            <w:tcW w:w="81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72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/</w:t>
            </w:r>
          </w:p>
        </w:tc>
        <w:tc>
          <w:tcPr>
            <w:tcW w:w="631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99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/</w:t>
            </w:r>
          </w:p>
        </w:tc>
        <w:tc>
          <w:tcPr>
            <w:tcW w:w="45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367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36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45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54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45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36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54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45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45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51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57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</w:tr>
      <w:tr w:rsidR="00A43D62" w:rsidRPr="00015041" w:rsidTr="004F6364">
        <w:tc>
          <w:tcPr>
            <w:tcW w:w="6292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 w:rsidRPr="00015041"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4.อาหารสดต้องล้างสะอาดก่อนน้ำมาปรุง หรือ เก็บ การเก็บอาหารประเภทต่างๆ ต้องแยกเก็บเป็นสัดส่วน อาหาร    ประเภทเนื้อสัตว์ดิบเก็บในอุณภูมิที่ไม่อุณภูมิที่ไม่สูงกว่า 7.2 องศาเซลเซียส              </w:t>
            </w:r>
          </w:p>
        </w:tc>
        <w:tc>
          <w:tcPr>
            <w:tcW w:w="810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/</w:t>
            </w:r>
          </w:p>
        </w:tc>
        <w:tc>
          <w:tcPr>
            <w:tcW w:w="720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/</w:t>
            </w:r>
          </w:p>
        </w:tc>
        <w:tc>
          <w:tcPr>
            <w:tcW w:w="631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990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/</w:t>
            </w:r>
          </w:p>
        </w:tc>
        <w:tc>
          <w:tcPr>
            <w:tcW w:w="45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367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36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45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54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45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36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54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45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45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51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57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</w:tr>
      <w:tr w:rsidR="00A43D62" w:rsidRPr="00015041" w:rsidTr="004F6364">
        <w:tc>
          <w:tcPr>
            <w:tcW w:w="6292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 w:rsidRPr="00015041"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5.อาหารที่ปรุงสำเร็จแล้วเก็บในภาชนะทีมีฝาปกปิด  วางสูง</w:t>
            </w: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จากพื้น 60 ซม.            </w:t>
            </w:r>
          </w:p>
        </w:tc>
        <w:tc>
          <w:tcPr>
            <w:tcW w:w="81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/</w:t>
            </w:r>
          </w:p>
        </w:tc>
        <w:tc>
          <w:tcPr>
            <w:tcW w:w="72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631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99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/ </w:t>
            </w:r>
          </w:p>
        </w:tc>
        <w:tc>
          <w:tcPr>
            <w:tcW w:w="45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367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36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45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54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45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36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54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45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45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51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57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</w:tr>
      <w:tr w:rsidR="00A43D62" w:rsidRPr="00015041" w:rsidTr="004F6364">
        <w:tc>
          <w:tcPr>
            <w:tcW w:w="6292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 w:rsidRPr="00015041"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6.น้ำแข็งที่ใช้บริโภคต้องสะอาดเก็บในภาชนะที่มีฝาปิด ใช้อุปกรณ์ที่มีด้ามสำหรับสำหรับคีบ  หรือตักโดยเฉพาะวางสูงจากพื้น อย่างน้อย 60 ซม.                   </w:t>
            </w:r>
          </w:p>
        </w:tc>
        <w:tc>
          <w:tcPr>
            <w:tcW w:w="810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 /</w:t>
            </w:r>
          </w:p>
        </w:tc>
        <w:tc>
          <w:tcPr>
            <w:tcW w:w="720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/</w:t>
            </w:r>
          </w:p>
        </w:tc>
        <w:tc>
          <w:tcPr>
            <w:tcW w:w="631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990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</w:t>
            </w:r>
          </w:p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/</w:t>
            </w:r>
          </w:p>
        </w:tc>
        <w:tc>
          <w:tcPr>
            <w:tcW w:w="45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367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36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45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54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45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36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54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45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45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51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57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</w:tr>
      <w:tr w:rsidR="00A43D62" w:rsidRPr="00015041" w:rsidTr="004F6364">
        <w:tc>
          <w:tcPr>
            <w:tcW w:w="6292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 w:rsidRPr="00015041"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7.ล้างภาชนะด้วยน้ำภาชนะ แล้วล้างด้วยน้ำสะอาด 2 ครั้ง  หรือล้าง ด้วยน้ำไหน และที่ล้างภาชนะต้องวางสูงวางพื้นอย่างน้อย 60 ซม.                 </w:t>
            </w:r>
          </w:p>
        </w:tc>
        <w:tc>
          <w:tcPr>
            <w:tcW w:w="810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</w:t>
            </w:r>
          </w:p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/</w:t>
            </w:r>
          </w:p>
        </w:tc>
        <w:tc>
          <w:tcPr>
            <w:tcW w:w="720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/</w:t>
            </w:r>
          </w:p>
        </w:tc>
        <w:tc>
          <w:tcPr>
            <w:tcW w:w="631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990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</w:t>
            </w:r>
          </w:p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/</w:t>
            </w:r>
          </w:p>
        </w:tc>
        <w:tc>
          <w:tcPr>
            <w:tcW w:w="45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367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36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45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54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45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36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54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45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45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51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57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</w:tr>
      <w:tr w:rsidR="00A43D62" w:rsidRPr="00015041" w:rsidTr="004F6364">
        <w:tc>
          <w:tcPr>
            <w:tcW w:w="6292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 w:rsidRPr="00015041"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8.เขียงและมีด ต้องมีสภาพดี  แยกใช้ระหว่างเนื้อสัตวสุกกับดิบ ผัก ผลไม้                  </w:t>
            </w:r>
          </w:p>
        </w:tc>
        <w:tc>
          <w:tcPr>
            <w:tcW w:w="81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/</w:t>
            </w:r>
          </w:p>
        </w:tc>
        <w:tc>
          <w:tcPr>
            <w:tcW w:w="72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/</w:t>
            </w:r>
          </w:p>
        </w:tc>
        <w:tc>
          <w:tcPr>
            <w:tcW w:w="631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99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/</w:t>
            </w:r>
          </w:p>
        </w:tc>
        <w:tc>
          <w:tcPr>
            <w:tcW w:w="45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367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36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45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54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45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36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54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45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45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51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57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</w:tr>
      <w:tr w:rsidR="00A43D62" w:rsidRPr="00015041" w:rsidTr="004F6364">
        <w:tc>
          <w:tcPr>
            <w:tcW w:w="6292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 w:rsidRPr="00015041"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9. ช้อน ส้อม ตะเกียบวางตั้งเอาด้ามขึ้นในภาชนะโปร่งสะอาด หรือวางเป็นระเบียบในภาชนะโปร่งสะอาดและมีการปกปิดเก็บสูงจากพื้นอย่างน้อย 60ฒ.                   </w:t>
            </w:r>
          </w:p>
        </w:tc>
        <w:tc>
          <w:tcPr>
            <w:tcW w:w="810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/</w:t>
            </w:r>
          </w:p>
        </w:tc>
        <w:tc>
          <w:tcPr>
            <w:tcW w:w="720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</w:t>
            </w:r>
          </w:p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/</w:t>
            </w:r>
          </w:p>
        </w:tc>
        <w:tc>
          <w:tcPr>
            <w:tcW w:w="631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/</w:t>
            </w:r>
          </w:p>
        </w:tc>
        <w:tc>
          <w:tcPr>
            <w:tcW w:w="990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/</w:t>
            </w:r>
          </w:p>
        </w:tc>
        <w:tc>
          <w:tcPr>
            <w:tcW w:w="45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367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36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45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54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45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36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54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45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45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51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57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</w:tr>
      <w:tr w:rsidR="00A43D62" w:rsidRPr="00015041" w:rsidTr="004F6364">
        <w:tc>
          <w:tcPr>
            <w:tcW w:w="6292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 w:rsidRPr="00015041"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10.มูลฝอย และน้ำเสียทุกชนิด ได้รับการกำจัดอ้วยวิธีถูกหลักสุขาภิบาล                  </w:t>
            </w:r>
          </w:p>
        </w:tc>
        <w:tc>
          <w:tcPr>
            <w:tcW w:w="81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/</w:t>
            </w:r>
          </w:p>
        </w:tc>
        <w:tc>
          <w:tcPr>
            <w:tcW w:w="72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631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99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45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367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36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45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54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45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36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54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45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45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51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57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</w:tr>
      <w:tr w:rsidR="00A43D62" w:rsidRPr="00015041" w:rsidTr="004F6364">
        <w:tc>
          <w:tcPr>
            <w:tcW w:w="6292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 w:rsidRPr="00015041"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11.   ห้องส้วมสำหรับผู้บริโภคและผู้สัมผัสอาหารต้องสะอาด มีอ่างล้างมือ และสบู่ใช้ตลอดเวลา                </w:t>
            </w:r>
          </w:p>
        </w:tc>
        <w:tc>
          <w:tcPr>
            <w:tcW w:w="81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/</w:t>
            </w:r>
          </w:p>
        </w:tc>
        <w:tc>
          <w:tcPr>
            <w:tcW w:w="72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631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/</w:t>
            </w:r>
          </w:p>
        </w:tc>
        <w:tc>
          <w:tcPr>
            <w:tcW w:w="99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45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367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36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45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54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45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36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54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45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45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51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57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</w:tr>
      <w:tr w:rsidR="00A43D62" w:rsidRPr="00015041" w:rsidTr="004F6364">
        <w:tc>
          <w:tcPr>
            <w:tcW w:w="6292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 w:rsidRPr="00015041"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12.ผู้สัมผัสอาหารต้องแต่งกายสะอาด สวมเสื้อมีแขน  ผู้ปรุงต้องผูกผ้ากันเปื้อนที่สะอาด  สวมหมวกหรือเน็ทคลุมผม                 </w:t>
            </w:r>
          </w:p>
        </w:tc>
        <w:tc>
          <w:tcPr>
            <w:tcW w:w="810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 /</w:t>
            </w:r>
          </w:p>
        </w:tc>
        <w:tc>
          <w:tcPr>
            <w:tcW w:w="720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</w:t>
            </w:r>
          </w:p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/</w:t>
            </w:r>
          </w:p>
        </w:tc>
        <w:tc>
          <w:tcPr>
            <w:tcW w:w="631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</w:t>
            </w:r>
          </w:p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990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</w:t>
            </w:r>
          </w:p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/</w:t>
            </w:r>
          </w:p>
        </w:tc>
        <w:tc>
          <w:tcPr>
            <w:tcW w:w="45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367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36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45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54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45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36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54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45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45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51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57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</w:tr>
      <w:tr w:rsidR="00A43D62" w:rsidRPr="00015041" w:rsidTr="004F6364">
        <w:tc>
          <w:tcPr>
            <w:tcW w:w="6292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 w:rsidRPr="00015041"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13.ผู้สัมผัสอาหารต้องล้างมือให้สะอาดก่อนเตรียม ปรุง ประกอบ จำหน่ายอาหารทุกครั้ง ใช้อุปกรณ์ในการหยิบจับอาหารที่ปรุงสำเร็จแล้วทุกชนิด                  </w:t>
            </w:r>
          </w:p>
        </w:tc>
        <w:tc>
          <w:tcPr>
            <w:tcW w:w="810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 /</w:t>
            </w:r>
          </w:p>
        </w:tc>
        <w:tc>
          <w:tcPr>
            <w:tcW w:w="720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/</w:t>
            </w:r>
          </w:p>
        </w:tc>
        <w:tc>
          <w:tcPr>
            <w:tcW w:w="631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</w:t>
            </w:r>
          </w:p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/</w:t>
            </w:r>
          </w:p>
        </w:tc>
        <w:tc>
          <w:tcPr>
            <w:tcW w:w="990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/</w:t>
            </w:r>
          </w:p>
        </w:tc>
        <w:tc>
          <w:tcPr>
            <w:tcW w:w="45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367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36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45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54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45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36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54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45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45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51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57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</w:tr>
      <w:tr w:rsidR="00A43D62" w:rsidRPr="00015041" w:rsidTr="004F6364">
        <w:tc>
          <w:tcPr>
            <w:tcW w:w="6292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14.ผู้สัมผัสอาหารที่มีบาดแผลที่มือต้องปิดแผลให้มิดชิด หลักเลี่ยงการปฎิบัติงานที่มีโอกาสสัมผัสอาหาร</w:t>
            </w:r>
            <w:r w:rsidRPr="00015041"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           </w:t>
            </w:r>
          </w:p>
        </w:tc>
        <w:tc>
          <w:tcPr>
            <w:tcW w:w="810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/</w:t>
            </w:r>
          </w:p>
        </w:tc>
        <w:tc>
          <w:tcPr>
            <w:tcW w:w="720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/</w:t>
            </w:r>
          </w:p>
        </w:tc>
        <w:tc>
          <w:tcPr>
            <w:tcW w:w="631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990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/</w:t>
            </w:r>
          </w:p>
        </w:tc>
        <w:tc>
          <w:tcPr>
            <w:tcW w:w="45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367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36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45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54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45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36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54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45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45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51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57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</w:tr>
      <w:tr w:rsidR="00A43D62" w:rsidRPr="00015041" w:rsidTr="004F6364">
        <w:tc>
          <w:tcPr>
            <w:tcW w:w="6292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>15.ผู้สัมผัสอาหารที่เจ็บป่วยด้วยโรคที่สามารถติดต่อไปยังผู้บริโภค โดยมีน้ำและอาหารเป็นสื่อให้หยุดปฎิบัติงานกว่าจะรักษาให้หายขาด</w:t>
            </w:r>
            <w:r w:rsidRPr="00015041"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       </w:t>
            </w:r>
          </w:p>
        </w:tc>
        <w:tc>
          <w:tcPr>
            <w:tcW w:w="810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/</w:t>
            </w:r>
          </w:p>
        </w:tc>
        <w:tc>
          <w:tcPr>
            <w:tcW w:w="720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/</w:t>
            </w:r>
          </w:p>
        </w:tc>
        <w:tc>
          <w:tcPr>
            <w:tcW w:w="631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990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/</w:t>
            </w:r>
          </w:p>
        </w:tc>
        <w:tc>
          <w:tcPr>
            <w:tcW w:w="45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367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36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45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54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45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36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54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45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45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51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570" w:type="dxa"/>
          </w:tcPr>
          <w:p w:rsidR="00A43D62" w:rsidRPr="00015041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</w:tr>
    </w:tbl>
    <w:p w:rsidR="00A43D62" w:rsidRDefault="00A43D62" w:rsidP="00CA5C8B">
      <w:pPr>
        <w:rPr>
          <w:rFonts w:ascii="TH NiramitIT๙" w:hAnsi="TH NiramitIT๙" w:cs="TH NiramitIT๙"/>
          <w:b/>
          <w:bCs/>
          <w:sz w:val="32"/>
          <w:szCs w:val="32"/>
        </w:rPr>
      </w:pPr>
    </w:p>
    <w:p w:rsidR="00A43D62" w:rsidRDefault="00A43D62" w:rsidP="00CA5C8B">
      <w:pPr>
        <w:rPr>
          <w:rFonts w:ascii="TH NiramitIT๙" w:hAnsi="TH NiramitIT๙" w:cs="TH NiramitIT๙"/>
          <w:b/>
          <w:bCs/>
          <w:sz w:val="32"/>
          <w:szCs w:val="32"/>
        </w:rPr>
      </w:pPr>
      <w:bookmarkStart w:id="0" w:name="_GoBack"/>
      <w:bookmarkEnd w:id="0"/>
    </w:p>
    <w:sectPr w:rsidR="00A43D62" w:rsidSect="00CA53C8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96F" w:rsidRDefault="0075596F" w:rsidP="0077271E">
      <w:pPr>
        <w:spacing w:after="0" w:line="240" w:lineRule="auto"/>
      </w:pPr>
      <w:r>
        <w:separator/>
      </w:r>
    </w:p>
  </w:endnote>
  <w:endnote w:type="continuationSeparator" w:id="0">
    <w:p w:rsidR="0075596F" w:rsidRDefault="0075596F" w:rsidP="00772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96F" w:rsidRDefault="0075596F" w:rsidP="0077271E">
      <w:pPr>
        <w:spacing w:after="0" w:line="240" w:lineRule="auto"/>
      </w:pPr>
      <w:r>
        <w:separator/>
      </w:r>
    </w:p>
  </w:footnote>
  <w:footnote w:type="continuationSeparator" w:id="0">
    <w:p w:rsidR="0075596F" w:rsidRDefault="0075596F" w:rsidP="007727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C89"/>
    <w:rsid w:val="00015041"/>
    <w:rsid w:val="00015C48"/>
    <w:rsid w:val="000644A5"/>
    <w:rsid w:val="000C3F06"/>
    <w:rsid w:val="000D4BA8"/>
    <w:rsid w:val="000F5515"/>
    <w:rsid w:val="00122FE0"/>
    <w:rsid w:val="00125E4F"/>
    <w:rsid w:val="00136049"/>
    <w:rsid w:val="00192DD2"/>
    <w:rsid w:val="001B79EF"/>
    <w:rsid w:val="001E405B"/>
    <w:rsid w:val="002006B0"/>
    <w:rsid w:val="002347C5"/>
    <w:rsid w:val="002B6844"/>
    <w:rsid w:val="002C3AB4"/>
    <w:rsid w:val="002C43EC"/>
    <w:rsid w:val="002D2644"/>
    <w:rsid w:val="002F206B"/>
    <w:rsid w:val="00300506"/>
    <w:rsid w:val="00320FE3"/>
    <w:rsid w:val="003261F1"/>
    <w:rsid w:val="00331F94"/>
    <w:rsid w:val="00335D45"/>
    <w:rsid w:val="00396596"/>
    <w:rsid w:val="003D210A"/>
    <w:rsid w:val="004542FA"/>
    <w:rsid w:val="004F6364"/>
    <w:rsid w:val="00544B0C"/>
    <w:rsid w:val="00555C89"/>
    <w:rsid w:val="005C4F34"/>
    <w:rsid w:val="005C6EC4"/>
    <w:rsid w:val="006A3997"/>
    <w:rsid w:val="006E05CF"/>
    <w:rsid w:val="0075596F"/>
    <w:rsid w:val="0077271E"/>
    <w:rsid w:val="007C0A61"/>
    <w:rsid w:val="007D7818"/>
    <w:rsid w:val="008569E6"/>
    <w:rsid w:val="008B2AD1"/>
    <w:rsid w:val="008C7914"/>
    <w:rsid w:val="008E208C"/>
    <w:rsid w:val="00903907"/>
    <w:rsid w:val="00905641"/>
    <w:rsid w:val="009062CC"/>
    <w:rsid w:val="00943D31"/>
    <w:rsid w:val="00995CFA"/>
    <w:rsid w:val="00A01AC2"/>
    <w:rsid w:val="00A43D62"/>
    <w:rsid w:val="00A53429"/>
    <w:rsid w:val="00A63873"/>
    <w:rsid w:val="00AD16D9"/>
    <w:rsid w:val="00AD74C8"/>
    <w:rsid w:val="00B142B1"/>
    <w:rsid w:val="00B318B9"/>
    <w:rsid w:val="00B75073"/>
    <w:rsid w:val="00B906FC"/>
    <w:rsid w:val="00B95772"/>
    <w:rsid w:val="00BE3660"/>
    <w:rsid w:val="00C001C6"/>
    <w:rsid w:val="00CA53C8"/>
    <w:rsid w:val="00CA5C8B"/>
    <w:rsid w:val="00D017F2"/>
    <w:rsid w:val="00D26263"/>
    <w:rsid w:val="00D45209"/>
    <w:rsid w:val="00D53F2D"/>
    <w:rsid w:val="00D64F64"/>
    <w:rsid w:val="00D95690"/>
    <w:rsid w:val="00E90A1F"/>
    <w:rsid w:val="00EA5060"/>
    <w:rsid w:val="00EC32E3"/>
    <w:rsid w:val="00EC3AB1"/>
    <w:rsid w:val="00EE7FC9"/>
    <w:rsid w:val="00EF7FB0"/>
    <w:rsid w:val="00F72C69"/>
    <w:rsid w:val="00FC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83B21"/>
  <w15:chartTrackingRefBased/>
  <w15:docId w15:val="{325DC3DD-3E9A-4246-9ADB-2D3EFC0FD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6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77271E"/>
  </w:style>
  <w:style w:type="paragraph" w:styleId="a6">
    <w:name w:val="footer"/>
    <w:basedOn w:val="a"/>
    <w:link w:val="a7"/>
    <w:uiPriority w:val="99"/>
    <w:unhideWhenUsed/>
    <w:rsid w:val="00772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772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1AF34-8356-4226-A61F-F96DEE1D0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2020-04-13T09:07:00Z</dcterms:created>
  <dcterms:modified xsi:type="dcterms:W3CDTF">2020-04-13T09:07:00Z</dcterms:modified>
</cp:coreProperties>
</file>